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5C" w:rsidRDefault="00A61D5C" w:rsidP="00A61D5C">
      <w:pPr>
        <w:pStyle w:val="a4"/>
        <w:pageBreakBefore/>
        <w:spacing w:after="0"/>
        <w:jc w:val="center"/>
      </w:pPr>
      <w:r>
        <w:rPr>
          <w:b/>
          <w:bCs/>
        </w:rPr>
        <w:t>ДОГОВОР</w:t>
      </w:r>
    </w:p>
    <w:p w:rsidR="00A61D5C" w:rsidRDefault="00A61D5C" w:rsidP="00A61D5C">
      <w:pPr>
        <w:pStyle w:val="a4"/>
        <w:spacing w:after="0"/>
        <w:jc w:val="center"/>
      </w:pPr>
      <w:r>
        <w:rPr>
          <w:b/>
          <w:bCs/>
        </w:rPr>
        <w:t>управления многоквартирным домом</w:t>
      </w:r>
    </w:p>
    <w:p w:rsidR="00A61D5C" w:rsidRDefault="00A61D5C" w:rsidP="005B2FE1">
      <w:pPr>
        <w:pStyle w:val="a4"/>
        <w:spacing w:after="0"/>
        <w:jc w:val="both"/>
      </w:pPr>
      <w:r>
        <w:t xml:space="preserve">г. </w:t>
      </w:r>
      <w:proofErr w:type="spellStart"/>
      <w:r>
        <w:t>Саров</w:t>
      </w:r>
      <w:proofErr w:type="spellEnd"/>
      <w:r>
        <w:t xml:space="preserve"> Нижегородской области </w:t>
      </w:r>
      <w:r>
        <w:tab/>
      </w:r>
      <w:r>
        <w:tab/>
      </w:r>
      <w:r>
        <w:tab/>
      </w:r>
      <w:r>
        <w:tab/>
        <w:t xml:space="preserve">«____»__________202__ года </w:t>
      </w:r>
    </w:p>
    <w:p w:rsidR="005B2FE1" w:rsidRDefault="005B2FE1" w:rsidP="005B2FE1">
      <w:pPr>
        <w:pStyle w:val="a4"/>
        <w:spacing w:before="0" w:beforeAutospacing="0" w:after="0"/>
        <w:ind w:firstLine="567"/>
        <w:jc w:val="both"/>
      </w:pPr>
      <w:bookmarkStart w:id="0" w:name="DDE_LINK"/>
      <w:bookmarkEnd w:id="0"/>
    </w:p>
    <w:p w:rsidR="00A61D5C" w:rsidRDefault="00A61D5C" w:rsidP="005B2FE1">
      <w:pPr>
        <w:pStyle w:val="a4"/>
        <w:spacing w:before="0" w:beforeAutospacing="0" w:after="0"/>
        <w:ind w:firstLine="567"/>
        <w:jc w:val="both"/>
      </w:pPr>
      <w:r>
        <w:t xml:space="preserve">Собственники помещений в многоквартирном доме, расположенном по адресу Нижегородская область, г. </w:t>
      </w:r>
      <w:proofErr w:type="spellStart"/>
      <w:r>
        <w:t>Саров</w:t>
      </w:r>
      <w:proofErr w:type="spellEnd"/>
      <w:r>
        <w:t xml:space="preserve">, ул. _______________________, д. _______ (далее - многоквартирный дом), вместе или по отдельности в тексте настоящего </w:t>
      </w:r>
      <w:proofErr w:type="gramStart"/>
      <w:r>
        <w:t>договора</w:t>
      </w:r>
      <w:proofErr w:type="gramEnd"/>
      <w:r>
        <w:t xml:space="preserve"> именуемые в дальнейшем «Собственники» или «Собственник» соответственно, в лице уполномоченного представителя собственников помещений в многоквартирном доме ___________________________________________________, проживающего в квартире № ____ многоквартирного дома № ___ по ул. _________________ в г. </w:t>
      </w:r>
      <w:proofErr w:type="spellStart"/>
      <w:r>
        <w:t>Саров</w:t>
      </w:r>
      <w:proofErr w:type="spellEnd"/>
      <w:r>
        <w:t xml:space="preserve"> Нижегородской области,</w:t>
      </w:r>
    </w:p>
    <w:p w:rsidR="00A61D5C" w:rsidRDefault="00A61D5C" w:rsidP="005B2FE1">
      <w:pPr>
        <w:pStyle w:val="a4"/>
        <w:spacing w:before="0" w:beforeAutospacing="0" w:after="0"/>
        <w:ind w:firstLine="567"/>
        <w:jc w:val="both"/>
      </w:pPr>
      <w:r>
        <w:t>и муниципальное унитарное предприятие «Центр жилищно-коммунального хозяйства», именуемое в дальнейшем «Управляющая организация», действующее на основании лицензии государственной жилищной инспекции Нижегородской области от 20.04.2015 № 59, в лице генерального директора</w:t>
      </w:r>
      <w:proofErr w:type="gramStart"/>
      <w:r>
        <w:t xml:space="preserve"> </w:t>
      </w:r>
      <w:r>
        <w:rPr>
          <w:u w:val="single"/>
        </w:rPr>
        <w:t xml:space="preserve">                                                                   </w:t>
      </w:r>
      <w:r>
        <w:t>,</w:t>
      </w:r>
      <w:proofErr w:type="gramEnd"/>
      <w:r>
        <w:t xml:space="preserve"> действующего на основании устава, с другой стороны, а вместе именуемые "стороны,"</w:t>
      </w:r>
    </w:p>
    <w:p w:rsidR="00A61D5C" w:rsidRDefault="00A61D5C" w:rsidP="005B2FE1">
      <w:pPr>
        <w:pStyle w:val="a4"/>
        <w:spacing w:before="0" w:beforeAutospacing="0" w:after="0"/>
        <w:ind w:firstLine="567"/>
        <w:jc w:val="both"/>
      </w:pPr>
      <w:r>
        <w:t xml:space="preserve">в соответствии с решением общего собрания собственников помещений в многоквартирном доме от </w:t>
      </w:r>
      <w:r>
        <w:rPr>
          <w:u w:val="single"/>
        </w:rPr>
        <w:t xml:space="preserve">                         </w:t>
      </w:r>
      <w:r>
        <w:t>года заключили настоящий договор (далее - Договор) о нижеследующем:</w:t>
      </w:r>
    </w:p>
    <w:p w:rsidR="005B2FE1" w:rsidRDefault="005B2FE1" w:rsidP="005B2FE1">
      <w:pPr>
        <w:pStyle w:val="a4"/>
        <w:spacing w:before="0" w:beforeAutospacing="0" w:after="0"/>
        <w:ind w:firstLine="567"/>
        <w:jc w:val="both"/>
      </w:pPr>
    </w:p>
    <w:p w:rsidR="005B2FE1" w:rsidRDefault="00A61D5C" w:rsidP="00562ADF">
      <w:pPr>
        <w:pStyle w:val="a4"/>
        <w:numPr>
          <w:ilvl w:val="0"/>
          <w:numId w:val="1"/>
        </w:numPr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5B2FE1" w:rsidRPr="005B2FE1" w:rsidRDefault="005B2FE1" w:rsidP="005B2FE1">
      <w:pPr>
        <w:pStyle w:val="a4"/>
        <w:spacing w:before="0" w:beforeAutospacing="0" w:after="0"/>
        <w:ind w:left="360"/>
        <w:jc w:val="both"/>
        <w:rPr>
          <w:b/>
          <w:bCs/>
        </w:rPr>
      </w:pPr>
    </w:p>
    <w:p w:rsidR="00A61D5C" w:rsidRDefault="00A61D5C" w:rsidP="005B2FE1">
      <w:pPr>
        <w:pStyle w:val="a4"/>
        <w:spacing w:before="0" w:beforeAutospacing="0" w:after="0"/>
        <w:ind w:firstLine="567"/>
        <w:jc w:val="both"/>
      </w:pPr>
      <w:bookmarkStart w:id="1" w:name="DDE_LINK1"/>
      <w:bookmarkEnd w:id="1"/>
      <w:r>
        <w:t>1.1. Настоящий Договор заключен на основании решения общего собрания Собственников помещений в многоквартирном доме (протокол № ___ от _____________ года).</w:t>
      </w:r>
    </w:p>
    <w:p w:rsidR="00A61D5C" w:rsidRDefault="00A61D5C" w:rsidP="005B2FE1">
      <w:pPr>
        <w:pStyle w:val="a4"/>
        <w:spacing w:before="0" w:beforeAutospacing="0" w:after="0"/>
        <w:ind w:firstLine="567"/>
        <w:jc w:val="both"/>
      </w:pPr>
      <w:r>
        <w:t xml:space="preserve">1.2. </w:t>
      </w:r>
      <w:proofErr w:type="gramStart"/>
      <w:r>
        <w:t>При исполнении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утвержденными Постановлением Правительства РФ от 13.08.2006 № 491,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 354, минимальным перечнем услуг и работ, необходимых для обеспечения надлежащего содержания общего</w:t>
      </w:r>
      <w:proofErr w:type="gramEnd"/>
      <w:r>
        <w:t xml:space="preserve"> имущества в многоквартирном доме, утвержденным Постановлением Правительства РФ от 03.04.2013 № 290, Правилами осуществления деятельности по управлению многоквартирными домами, утвержденными Постановлением Правительства РФ от 15.05.2013 № 416, иными нормативно-правовыми актами Российской Федерации, Нижегородской области, города </w:t>
      </w:r>
      <w:proofErr w:type="spellStart"/>
      <w:r>
        <w:t>Саров</w:t>
      </w:r>
      <w:proofErr w:type="spellEnd"/>
      <w:r>
        <w:t>, действующими в сфере жилищных правоотношений.</w:t>
      </w:r>
    </w:p>
    <w:p w:rsidR="005B2FE1" w:rsidRDefault="005B2FE1" w:rsidP="005B2FE1">
      <w:pPr>
        <w:pStyle w:val="a4"/>
        <w:spacing w:before="0" w:beforeAutospacing="0" w:after="0"/>
        <w:ind w:firstLine="567"/>
        <w:jc w:val="both"/>
      </w:pPr>
    </w:p>
    <w:p w:rsidR="00A61D5C" w:rsidRDefault="00A61D5C" w:rsidP="00562ADF">
      <w:pPr>
        <w:pStyle w:val="a4"/>
        <w:numPr>
          <w:ilvl w:val="0"/>
          <w:numId w:val="1"/>
        </w:numPr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5B2FE1" w:rsidRDefault="005B2FE1" w:rsidP="005B2FE1">
      <w:pPr>
        <w:pStyle w:val="a4"/>
        <w:spacing w:before="0" w:beforeAutospacing="0" w:after="0"/>
        <w:ind w:left="360"/>
        <w:jc w:val="both"/>
      </w:pPr>
    </w:p>
    <w:p w:rsidR="00A61D5C" w:rsidRDefault="00A61D5C" w:rsidP="005B2FE1">
      <w:pPr>
        <w:pStyle w:val="a4"/>
        <w:spacing w:before="0" w:beforeAutospacing="0" w:after="0"/>
        <w:ind w:firstLine="703"/>
        <w:jc w:val="both"/>
      </w:pPr>
      <w:bookmarkStart w:id="2" w:name="Par49"/>
      <w:bookmarkEnd w:id="2"/>
      <w:r>
        <w:t>2.1. Цель настоящего Договора - обеспечение благоприятных и безопасных условий проживания Собственников жилых помещений в Многоквартирном доме, надлежащее содержание общего имущества в Многоквартирном доме, предоставление коммунальных и иных услуг Собственникам Многоквартирного дома.</w:t>
      </w:r>
    </w:p>
    <w:p w:rsidR="00A61D5C" w:rsidRDefault="00A61D5C" w:rsidP="005B2FE1">
      <w:pPr>
        <w:pStyle w:val="a4"/>
        <w:spacing w:before="0" w:beforeAutospacing="0" w:after="0"/>
        <w:ind w:firstLine="703"/>
        <w:jc w:val="both"/>
      </w:pPr>
      <w:r>
        <w:t xml:space="preserve">2.2. Управляющая организация по заданию Собственников в течение согласованного настоящим Договором срока за плату обязуется оказывать услуги и выполнять работы по надлежащему содержанию общего имущества в Многоквартирном доме, предоставлять коммунальные и иные услуги Собственникам в соответствии </w:t>
      </w:r>
      <w:r w:rsidRPr="005B2FE1">
        <w:t>с условиями</w:t>
      </w:r>
      <w:r>
        <w:t xml:space="preserve"> настоящего Договора, осуществлять иную направленную на достижение целей управления Многоквартирным домом деятельность.</w:t>
      </w:r>
    </w:p>
    <w:p w:rsidR="00A61D5C" w:rsidRDefault="00A61D5C" w:rsidP="005B2FE1">
      <w:pPr>
        <w:pStyle w:val="a4"/>
        <w:spacing w:before="0" w:beforeAutospacing="0" w:after="0"/>
        <w:ind w:firstLine="703"/>
        <w:jc w:val="both"/>
      </w:pPr>
      <w:r>
        <w:lastRenderedPageBreak/>
        <w:t xml:space="preserve">2.3. </w:t>
      </w:r>
      <w:r w:rsidRPr="005B2FE1">
        <w:t>Состав и состояние общего имущества</w:t>
      </w:r>
      <w:r>
        <w:t xml:space="preserve"> в Многоквартирном доме, в отношении которого осуществляется управление, и его состояние указаны в Приложении № ____ к настоящему Договору.</w:t>
      </w:r>
    </w:p>
    <w:p w:rsidR="00A61D5C" w:rsidRDefault="00A61D5C" w:rsidP="005B2FE1">
      <w:pPr>
        <w:pStyle w:val="a4"/>
        <w:spacing w:before="0" w:beforeAutospacing="0" w:after="0"/>
        <w:ind w:firstLine="703"/>
        <w:jc w:val="both"/>
      </w:pPr>
      <w:r>
        <w:t>2.4.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5B2FE1" w:rsidRDefault="00A61D5C" w:rsidP="00562ADF">
      <w:pPr>
        <w:pStyle w:val="a4"/>
        <w:ind w:firstLine="703"/>
        <w:jc w:val="center"/>
        <w:rPr>
          <w:b/>
          <w:bCs/>
        </w:rPr>
      </w:pPr>
      <w:r>
        <w:rPr>
          <w:b/>
          <w:bCs/>
        </w:rPr>
        <w:t>3. ПРАВА И ОБЯЗАННОСТИ СТОРОН</w:t>
      </w:r>
    </w:p>
    <w:p w:rsidR="00A61D5C" w:rsidRDefault="00A61D5C" w:rsidP="005B2FE1">
      <w:pPr>
        <w:pStyle w:val="a4"/>
        <w:spacing w:before="0" w:beforeAutospacing="0" w:after="0"/>
        <w:ind w:firstLine="703"/>
        <w:jc w:val="both"/>
      </w:pPr>
      <w:r>
        <w:t>3.1. Управляющая организация обязана:</w:t>
      </w:r>
    </w:p>
    <w:p w:rsidR="00A61D5C" w:rsidRDefault="00A61D5C" w:rsidP="005B2FE1">
      <w:pPr>
        <w:pStyle w:val="a4"/>
        <w:spacing w:before="0" w:beforeAutospacing="0" w:after="0"/>
        <w:ind w:firstLine="703"/>
        <w:jc w:val="both"/>
      </w:pPr>
      <w:r>
        <w:t xml:space="preserve">3.1.1. Осуществлять управление общим имуществом в Многоквартирном доме в соответствии с условиями настоящего Договора и действующим законодательством в интересах Собственника в соответствии с целями, указанными в </w:t>
      </w:r>
      <w:r w:rsidRPr="005B2FE1">
        <w:t>п. 2.1</w:t>
      </w:r>
      <w:r>
        <w:t xml:space="preserve">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иных правовых актов.</w:t>
      </w:r>
    </w:p>
    <w:p w:rsidR="00A61D5C" w:rsidRDefault="00A61D5C" w:rsidP="005B2FE1">
      <w:pPr>
        <w:pStyle w:val="a4"/>
        <w:spacing w:before="0" w:beforeAutospacing="0" w:after="0"/>
        <w:ind w:firstLine="703"/>
        <w:jc w:val="both"/>
      </w:pPr>
      <w:bookmarkStart w:id="3" w:name="Par76"/>
      <w:bookmarkEnd w:id="3"/>
      <w:r>
        <w:t>3.1.2. Оказывать услуги и выполнять работы по содержанию общего имущества в Многоквартирном доме в соответствии с Перечнем услуг и работ по содержанию общего имущества (Приложение № ____</w:t>
      </w:r>
      <w:r w:rsidRPr="005B2FE1">
        <w:t>)</w:t>
      </w:r>
      <w:bookmarkStart w:id="4" w:name="sdfootnote1anc"/>
      <w:r w:rsidR="00986251" w:rsidRPr="005B2FE1">
        <w:fldChar w:fldCharType="begin"/>
      </w:r>
      <w:r w:rsidRPr="005B2FE1">
        <w:instrText xml:space="preserve"> HYPERLINK "" \l "sdfootnote1sym" </w:instrText>
      </w:r>
      <w:r w:rsidR="00986251" w:rsidRPr="005B2FE1">
        <w:fldChar w:fldCharType="separate"/>
      </w:r>
      <w:r w:rsidRPr="005B2FE1">
        <w:rPr>
          <w:rStyle w:val="a3"/>
          <w:color w:val="auto"/>
          <w:sz w:val="14"/>
          <w:szCs w:val="14"/>
          <w:vertAlign w:val="superscript"/>
        </w:rPr>
        <w:t>1</w:t>
      </w:r>
      <w:r w:rsidR="00986251" w:rsidRPr="005B2FE1">
        <w:fldChar w:fldCharType="end"/>
      </w:r>
      <w:bookmarkEnd w:id="4"/>
      <w:r>
        <w:t>.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счет.</w:t>
      </w:r>
    </w:p>
    <w:p w:rsidR="00A61D5C" w:rsidRDefault="00A61D5C" w:rsidP="005B2FE1">
      <w:pPr>
        <w:pStyle w:val="a4"/>
        <w:spacing w:before="0" w:beforeAutospacing="0" w:after="0"/>
        <w:ind w:firstLine="703"/>
        <w:jc w:val="both"/>
      </w:pPr>
      <w:bookmarkStart w:id="5" w:name="Par80"/>
      <w:bookmarkEnd w:id="5"/>
      <w:r>
        <w:rPr>
          <w:color w:val="000000"/>
        </w:rPr>
        <w:t xml:space="preserve">3.1.3. </w:t>
      </w:r>
      <w:proofErr w:type="gramStart"/>
      <w:r>
        <w:rPr>
          <w:color w:val="000000"/>
        </w:rPr>
        <w:t xml:space="preserve">Предоставлять коммунальные услуги Собственникам помещений в Многоквартирном доме в соответствии с обязательными требованиями, установленными </w:t>
      </w:r>
      <w:r w:rsidRPr="005B2FE1">
        <w:t>Правилами</w:t>
      </w:r>
      <w:r>
        <w:rPr>
          <w:color w:val="00000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Правительством Российской Федерации, надлежащего качества согласно Перечню предоставляемых Управляющей компанией коммунальных услуг (Приложение № ___) и в необходимом объеме, безопасные для жизни,</w:t>
      </w:r>
      <w:r>
        <w:t xml:space="preserve"> здоровья потребителей и не причиняющие вреда их имуществу, в том числе:</w:t>
      </w:r>
      <w:proofErr w:type="gramEnd"/>
    </w:p>
    <w:p w:rsidR="00A61D5C" w:rsidRDefault="00A61D5C" w:rsidP="005B2FE1">
      <w:pPr>
        <w:pStyle w:val="a4"/>
        <w:spacing w:before="0" w:beforeAutospacing="0" w:after="0"/>
        <w:ind w:firstLine="703"/>
        <w:jc w:val="both"/>
      </w:pPr>
      <w:r>
        <w:t>а) холодное водоснабжение;</w:t>
      </w:r>
    </w:p>
    <w:p w:rsidR="00A61D5C" w:rsidRDefault="00A61D5C" w:rsidP="005B2FE1">
      <w:pPr>
        <w:pStyle w:val="a4"/>
        <w:spacing w:before="0" w:beforeAutospacing="0" w:after="0"/>
        <w:ind w:firstLine="703"/>
        <w:jc w:val="both"/>
      </w:pPr>
      <w:r>
        <w:t>б) горячее водоснабжение;</w:t>
      </w:r>
    </w:p>
    <w:p w:rsidR="00A61D5C" w:rsidRDefault="00A61D5C" w:rsidP="005B2FE1">
      <w:pPr>
        <w:pStyle w:val="a4"/>
        <w:spacing w:before="0" w:beforeAutospacing="0" w:after="0"/>
        <w:ind w:firstLine="703"/>
        <w:jc w:val="both"/>
      </w:pPr>
      <w:r>
        <w:t>в) водоотведение;</w:t>
      </w:r>
    </w:p>
    <w:p w:rsidR="00A61D5C" w:rsidRDefault="00A61D5C" w:rsidP="005B2FE1">
      <w:pPr>
        <w:pStyle w:val="a4"/>
        <w:spacing w:before="0" w:beforeAutospacing="0" w:after="0"/>
        <w:ind w:firstLine="703"/>
        <w:jc w:val="both"/>
      </w:pPr>
      <w:r>
        <w:t>г) электроснабжение;</w:t>
      </w:r>
    </w:p>
    <w:p w:rsidR="00A61D5C" w:rsidRDefault="00A61D5C" w:rsidP="005B2FE1">
      <w:pPr>
        <w:pStyle w:val="a4"/>
        <w:spacing w:before="0" w:beforeAutospacing="0" w:after="0"/>
        <w:ind w:firstLine="703"/>
        <w:jc w:val="both"/>
      </w:pPr>
      <w:proofErr w:type="spellStart"/>
      <w:r>
        <w:t>д</w:t>
      </w:r>
      <w:proofErr w:type="spellEnd"/>
      <w:r>
        <w:t>) отопление (теплоснабжение, в том числе поставки твердого топлива при наличии печного отопления);</w:t>
      </w:r>
    </w:p>
    <w:p w:rsidR="00A61D5C" w:rsidRDefault="00A61D5C" w:rsidP="005B2FE1">
      <w:pPr>
        <w:pStyle w:val="a4"/>
        <w:spacing w:before="0" w:beforeAutospacing="0" w:after="0"/>
        <w:ind w:firstLine="703"/>
        <w:jc w:val="both"/>
      </w:pPr>
      <w:r>
        <w:t>вариант при необходимости:</w:t>
      </w:r>
    </w:p>
    <w:p w:rsidR="00A61D5C" w:rsidRDefault="00A61D5C" w:rsidP="005B2FE1">
      <w:pPr>
        <w:pStyle w:val="a4"/>
        <w:spacing w:before="0" w:beforeAutospacing="0" w:after="0"/>
        <w:ind w:firstLine="703"/>
        <w:jc w:val="both"/>
      </w:pPr>
      <w:r>
        <w:t>е) газоснабжение (в том числе поставка бытового газа в баллонах).</w:t>
      </w:r>
    </w:p>
    <w:p w:rsidR="00A61D5C" w:rsidRDefault="00A61D5C" w:rsidP="005B2FE1">
      <w:pPr>
        <w:pStyle w:val="a4"/>
        <w:spacing w:before="0" w:beforeAutospacing="0" w:after="0"/>
        <w:ind w:firstLine="703"/>
        <w:jc w:val="both"/>
      </w:pPr>
      <w:r>
        <w:t xml:space="preserve">3.1.4. Информировать Собственников о заключении указанных в </w:t>
      </w:r>
      <w:proofErr w:type="spellStart"/>
      <w:r w:rsidRPr="005B2FE1">
        <w:t>пп</w:t>
      </w:r>
      <w:proofErr w:type="spellEnd"/>
      <w:r w:rsidRPr="005B2FE1">
        <w:t xml:space="preserve">. 3.1.3 </w:t>
      </w:r>
      <w:r>
        <w:t>настоящего Договора договоров и порядке оплаты услуг.</w:t>
      </w:r>
    </w:p>
    <w:p w:rsidR="00562ADF" w:rsidRDefault="00562ADF" w:rsidP="00562ADF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 xml:space="preserve">3.1.5. От своего имени и в интересах Собственника заключить с </w:t>
      </w:r>
      <w:proofErr w:type="spellStart"/>
      <w:r>
        <w:rPr>
          <w:color w:val="000000"/>
        </w:rPr>
        <w:t>ресурсоснабжающими</w:t>
      </w:r>
      <w:proofErr w:type="spellEnd"/>
      <w:r>
        <w:rPr>
          <w:color w:val="000000"/>
        </w:rPr>
        <w:t xml:space="preserve"> организациями договоры в соответствии с федеральными нормативными правовыми актами на снабжение коммунальными ресурсами и прием сточных вод, обеспечивающие предоставление коммунальных услуг Собственнику в объемах и с качеством, предусмотренными настоящим Договором.</w:t>
      </w:r>
    </w:p>
    <w:p w:rsidR="00562ADF" w:rsidRDefault="00562ADF" w:rsidP="005B2FE1">
      <w:pPr>
        <w:pStyle w:val="a4"/>
        <w:spacing w:before="0" w:beforeAutospacing="0" w:after="0"/>
        <w:ind w:firstLine="703"/>
        <w:jc w:val="both"/>
        <w:rPr>
          <w:color w:val="000000"/>
        </w:rPr>
      </w:pPr>
    </w:p>
    <w:p w:rsidR="00562ADF" w:rsidRDefault="00986251" w:rsidP="00562ADF">
      <w:pPr>
        <w:pStyle w:val="a4"/>
        <w:spacing w:after="0"/>
        <w:rPr>
          <w:sz w:val="20"/>
          <w:szCs w:val="20"/>
        </w:rPr>
        <w:sectPr w:rsidR="00562ADF" w:rsidSect="00562ADF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55pt;margin-top:3.6pt;width:165.05pt;height:.05pt;z-index:251658240" o:connectortype="straight"/>
        </w:pict>
      </w:r>
      <w:r w:rsidR="00562ADF">
        <w:rPr>
          <w:sz w:val="20"/>
          <w:szCs w:val="20"/>
        </w:rPr>
        <w:t xml:space="preserve">1 В соответствии с </w:t>
      </w:r>
      <w:proofErr w:type="spellStart"/>
      <w:r w:rsidR="00562ADF" w:rsidRPr="00562ADF">
        <w:rPr>
          <w:sz w:val="20"/>
          <w:szCs w:val="20"/>
        </w:rPr>
        <w:t>пп</w:t>
      </w:r>
      <w:proofErr w:type="spellEnd"/>
      <w:r w:rsidR="00562ADF" w:rsidRPr="00562ADF">
        <w:rPr>
          <w:sz w:val="20"/>
          <w:szCs w:val="20"/>
        </w:rPr>
        <w:t>. "а" п. 3</w:t>
      </w:r>
      <w:r w:rsidR="00562ADF">
        <w:rPr>
          <w:sz w:val="20"/>
          <w:szCs w:val="20"/>
        </w:rPr>
        <w:t xml:space="preserve"> Примерных условий договора управления многоквартирным домом, утв. Приказом Минстроя России от 31.07.2014 N 411/</w:t>
      </w:r>
      <w:proofErr w:type="spellStart"/>
      <w:proofErr w:type="gramStart"/>
      <w:r w:rsidR="00562ADF">
        <w:rPr>
          <w:sz w:val="20"/>
          <w:szCs w:val="20"/>
        </w:rPr>
        <w:t>пр</w:t>
      </w:r>
      <w:proofErr w:type="spellEnd"/>
      <w:proofErr w:type="gramEnd"/>
      <w:r w:rsidR="00562ADF">
        <w:rPr>
          <w:sz w:val="20"/>
          <w:szCs w:val="20"/>
        </w:rPr>
        <w:t xml:space="preserve">, перечень работ и услуг по надлежащему содержанию и ремонту общего имущества в многоквартирном доме указывается исходя из минимального </w:t>
      </w:r>
      <w:r w:rsidR="00562ADF" w:rsidRPr="00562ADF">
        <w:rPr>
          <w:sz w:val="20"/>
          <w:szCs w:val="20"/>
        </w:rPr>
        <w:t>перечня</w:t>
      </w:r>
      <w:r w:rsidR="00562ADF">
        <w:rPr>
          <w:sz w:val="20"/>
          <w:szCs w:val="20"/>
        </w:rPr>
        <w:t xml:space="preserve"> услуг и работ, необходимых для обеспечения надлежащего содержания общего имущества в многоквартирном </w:t>
      </w:r>
      <w:proofErr w:type="gramStart"/>
      <w:r w:rsidR="00562ADF">
        <w:rPr>
          <w:sz w:val="20"/>
          <w:szCs w:val="20"/>
        </w:rPr>
        <w:t>доме, утвержденного Постановлением Правительства Российской Федерации от 03.04.2013 N 290, либо исходя из расширенного перечня, который может включать перечень работ, услуг по содержанию общего имущества многоквартирного дома, перечень работ по текущему ремонту общего имущества многоквартирного дома, перечень непредвиденных работ текущего и капитального характера.</w:t>
      </w:r>
      <w:proofErr w:type="gramEnd"/>
    </w:p>
    <w:p w:rsidR="00A61D5C" w:rsidRDefault="00A61D5C" w:rsidP="00562ADF">
      <w:pPr>
        <w:pStyle w:val="a4"/>
        <w:spacing w:before="0" w:beforeAutospacing="0" w:after="0"/>
        <w:ind w:firstLine="703"/>
        <w:jc w:val="both"/>
      </w:pPr>
      <w:r>
        <w:lastRenderedPageBreak/>
        <w:t xml:space="preserve">3.1.6. Проводить и/или обеспечивать проведение мероприятий по энергосбережению и повышению энергетической эффективности Многоквартирного дома, определенных </w:t>
      </w:r>
      <w:proofErr w:type="spellStart"/>
      <w:r>
        <w:t>энергосервисными</w:t>
      </w:r>
      <w:proofErr w:type="spellEnd"/>
      <w:r>
        <w:t xml:space="preserve"> договорами (условиями </w:t>
      </w:r>
      <w:proofErr w:type="spellStart"/>
      <w:r>
        <w:t>энергосервисного</w:t>
      </w:r>
      <w:proofErr w:type="spellEnd"/>
      <w:r>
        <w:t xml:space="preserve"> договора, включенными в договоры купли-продажи, поставки, передачи энергетических ресурсов (за исключением природного газа)) и решениями общих собраний собственников помещений в этом доме.</w:t>
      </w:r>
    </w:p>
    <w:p w:rsidR="00A61D5C" w:rsidRDefault="00A61D5C" w:rsidP="00562ADF">
      <w:pPr>
        <w:pStyle w:val="a4"/>
        <w:spacing w:before="0" w:beforeAutospacing="0" w:after="0"/>
        <w:ind w:firstLine="703"/>
        <w:jc w:val="both"/>
      </w:pPr>
      <w:bookmarkStart w:id="6" w:name="Par100"/>
      <w:bookmarkEnd w:id="6"/>
      <w:r>
        <w:t>3.1.7. Принимать от Собственников плату за содержание общего имущества, коммунальные и другие услуги согласно платежному документу.</w:t>
      </w:r>
    </w:p>
    <w:p w:rsidR="00A61D5C" w:rsidRDefault="00A61D5C" w:rsidP="00562ADF">
      <w:pPr>
        <w:pStyle w:val="a4"/>
        <w:spacing w:before="0" w:beforeAutospacing="0" w:after="0"/>
        <w:ind w:firstLine="703"/>
        <w:jc w:val="both"/>
      </w:pPr>
      <w:r>
        <w:t>3.1.8. По распоряжению Собственника, отраженному в соответствующем документе, Управляющая организация обязана принимать плату за вышеуказанные услуги от всех нанимателей и арендаторов помещений Собственников.</w:t>
      </w:r>
    </w:p>
    <w:p w:rsidR="00A61D5C" w:rsidRDefault="00A61D5C" w:rsidP="00562ADF">
      <w:pPr>
        <w:pStyle w:val="a4"/>
        <w:spacing w:before="0" w:beforeAutospacing="0" w:after="0"/>
        <w:ind w:firstLine="703"/>
        <w:jc w:val="both"/>
      </w:pPr>
      <w:r>
        <w:t xml:space="preserve">3.1.9. Требовать внесения платы от Собственников в случае </w:t>
      </w:r>
      <w:proofErr w:type="spellStart"/>
      <w:r>
        <w:t>непоступления</w:t>
      </w:r>
      <w:proofErr w:type="spellEnd"/>
      <w:r>
        <w:t xml:space="preserve"> платы от нанимателя и/или арендатора (</w:t>
      </w:r>
      <w:proofErr w:type="spellStart"/>
      <w:r w:rsidRPr="00562ADF">
        <w:t>пп</w:t>
      </w:r>
      <w:proofErr w:type="spellEnd"/>
      <w:r w:rsidRPr="00562ADF">
        <w:t>. 3.1.</w:t>
      </w:r>
      <w:hyperlink w:anchor="Par100" w:tgtFrame="_top" w:history="1">
        <w:r w:rsidRPr="001B1B5A">
          <w:rPr>
            <w:rStyle w:val="a3"/>
            <w:color w:val="auto"/>
            <w:u w:val="none"/>
          </w:rPr>
          <w:t>7</w:t>
        </w:r>
      </w:hyperlink>
      <w:r>
        <w:t xml:space="preserve"> настоящего Договора) в установленные законодательством и настоящим Договором сроки.</w:t>
      </w:r>
    </w:p>
    <w:p w:rsidR="00A61D5C" w:rsidRDefault="00A61D5C" w:rsidP="00562ADF">
      <w:pPr>
        <w:pStyle w:val="a4"/>
        <w:spacing w:before="0" w:beforeAutospacing="0" w:after="0"/>
        <w:ind w:firstLine="703"/>
        <w:jc w:val="both"/>
      </w:pPr>
      <w:r>
        <w:t>3.1.10. Обеспечить круглосуточное аварийно-диспетчерское обслуживание Многоквартирного дома и уведомить Собственников о номерах телефонов аварийных и диспетчерских служб, устранять аварии, а также выполнять заявки Собственников в сроки, установленные законодательством и настоящим Договором.</w:t>
      </w:r>
    </w:p>
    <w:p w:rsidR="00A61D5C" w:rsidRDefault="00A61D5C" w:rsidP="00562ADF">
      <w:pPr>
        <w:pStyle w:val="a4"/>
        <w:spacing w:before="0" w:beforeAutospacing="0" w:after="0"/>
        <w:ind w:firstLine="703"/>
        <w:jc w:val="both"/>
      </w:pPr>
      <w:r>
        <w:t>3.1.11. Обеспечить выполнение работ по устранению причин аварийных ситуаций, приводящих к угрозе жизни, здоровью граждан, а также к порче их имущества.</w:t>
      </w:r>
    </w:p>
    <w:p w:rsidR="00A61D5C" w:rsidRDefault="00A61D5C" w:rsidP="00562ADF">
      <w:pPr>
        <w:pStyle w:val="a4"/>
        <w:spacing w:before="0" w:beforeAutospacing="0" w:after="0"/>
        <w:ind w:firstLine="703"/>
        <w:jc w:val="both"/>
      </w:pPr>
      <w:r>
        <w:t>3.1.12. Хранить и актуализировать документацию (базы данных), полученную от управлявшей ранее организации/заказчика-застройщика (ненужное зачеркнуть) в соответствии с перечнем, содержащимся в Приложении № ____ к настоящему Договору,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Собственников знакомить его с содержанием указанных документов.</w:t>
      </w:r>
    </w:p>
    <w:p w:rsidR="00A61D5C" w:rsidRDefault="00A61D5C" w:rsidP="001B1B5A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>3.1.13. Организовать и вести прием Собственников по вопросам, касающимся данного Договора, в следующем порядке:</w:t>
      </w:r>
    </w:p>
    <w:p w:rsidR="00A61D5C" w:rsidRDefault="00A61D5C" w:rsidP="001B1B5A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>- в случае поступления жалоб и претензий, связанных с неисполнением или ненадлежащим исполнением условий настоящего Договора, получения заявления о перерасчете размера платы за помещение, Управляющая организация в течение срока, установленного Правительством Российской Федерации, обязана рассмотреть жалобу или претензию и проинформировать Собственника о результатах рассмотрения жалобы или претензии. При отказе в их удовлетворении Управляющая организация обязана указать причины отказа;</w:t>
      </w:r>
    </w:p>
    <w:p w:rsidR="00A61D5C" w:rsidRDefault="00A61D5C" w:rsidP="001B1B5A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>- в случае поступления иных обращений Управляющая организация в течение 30 (тридцати) дней обязана рассмотреть обращение и проинформировать Собственников о результатах рассмотрения обращения;</w:t>
      </w:r>
    </w:p>
    <w:p w:rsidR="00A61D5C" w:rsidRDefault="00A61D5C" w:rsidP="001B1B5A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>3.1.14. Не распространять персональные данные, принадлежащие Собственнику (не передавать ее иным лицам, в т.ч. организациям), без его письменного разрешения, за исключением случаев, предусмотренных действующим законодательством РФ, и случаев, связанных с оказанием услуг по управлению многоквартирным домом.</w:t>
      </w:r>
    </w:p>
    <w:p w:rsidR="00A61D5C" w:rsidRDefault="00A61D5C" w:rsidP="001B1B5A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 xml:space="preserve">3.1.15. </w:t>
      </w:r>
      <w:proofErr w:type="gramStart"/>
      <w:r>
        <w:rPr>
          <w:color w:val="000000"/>
        </w:rPr>
        <w:t>Информировать Собственников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дома, а в случае личного обращения - немедленно.</w:t>
      </w:r>
      <w:proofErr w:type="gramEnd"/>
    </w:p>
    <w:p w:rsidR="00A61D5C" w:rsidRDefault="00A61D5C" w:rsidP="001B1B5A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>3.1.16. В случае невыполнения работ или не</w:t>
      </w:r>
      <w:r w:rsidR="001034F5">
        <w:rPr>
          <w:color w:val="000000"/>
        </w:rPr>
        <w:t xml:space="preserve"> </w:t>
      </w:r>
      <w:r>
        <w:rPr>
          <w:color w:val="000000"/>
        </w:rPr>
        <w:t>предоставления услуг, предусмотренных настоящим Договором, уведомить Собственников о причинах нарушения путем размещения соответствующей информации на информационных досках (стендах) дома. Если невыполненные работы или не</w:t>
      </w:r>
      <w:r w:rsidR="001034F5">
        <w:rPr>
          <w:color w:val="000000"/>
        </w:rPr>
        <w:t xml:space="preserve"> </w:t>
      </w:r>
      <w:r>
        <w:rPr>
          <w:color w:val="000000"/>
        </w:rPr>
        <w:t xml:space="preserve">оказанные услуги могут быть </w:t>
      </w:r>
      <w:r>
        <w:rPr>
          <w:color w:val="000000"/>
        </w:rPr>
        <w:lastRenderedPageBreak/>
        <w:t>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61D5C" w:rsidRDefault="00A61D5C" w:rsidP="001B1B5A">
      <w:pPr>
        <w:pStyle w:val="a4"/>
        <w:spacing w:before="0" w:beforeAutospacing="0" w:after="0"/>
        <w:ind w:firstLine="703"/>
        <w:jc w:val="both"/>
      </w:pPr>
      <w:r>
        <w:t>3.1.17. В течение действия указанных в Перечне работ по текущему ремонту общего имущества в Многоквартирном доме (Приложение № ____)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выявленные в процессе эксплуатации Собственниками. Недостаток и дефект считаются выявленными, если Управляющая организация получила заявку на их устранение.</w:t>
      </w:r>
    </w:p>
    <w:p w:rsidR="00A61D5C" w:rsidRDefault="00A61D5C" w:rsidP="001B1B5A">
      <w:pPr>
        <w:pStyle w:val="a4"/>
        <w:spacing w:before="0" w:beforeAutospacing="0" w:after="0"/>
        <w:ind w:firstLine="703"/>
        <w:jc w:val="both"/>
      </w:pPr>
      <w:r>
        <w:t>3.1.18. Обеспечить выдачу Собственникам платежных документов не позднее 25-го числа оплачиваемого месяца. По требованию Собственников выставлять платежные документы на предоплату за содержание общего имущества пропорционально доле занимаемого помещения и коммунальные услуги с последующей корректировкой платежа при необходимости.</w:t>
      </w:r>
    </w:p>
    <w:p w:rsidR="00A61D5C" w:rsidRDefault="00A61D5C" w:rsidP="001B1B5A">
      <w:pPr>
        <w:pStyle w:val="a4"/>
        <w:spacing w:before="0" w:beforeAutospacing="0" w:after="0"/>
        <w:ind w:firstLine="703"/>
        <w:jc w:val="both"/>
      </w:pPr>
      <w:r>
        <w:t>3.1.19. По требованию Собственников и иных лиц, действующих по распоряжению Собственников или несущих с Собственниками солидарную ответственность за помещение, выдавать или организовать выдачу справки установленного образца, выписку из лицевого счета и иных предусмотренных действующим законодательством документов.</w:t>
      </w:r>
    </w:p>
    <w:p w:rsidR="00A61D5C" w:rsidRDefault="00A61D5C" w:rsidP="001B1B5A">
      <w:pPr>
        <w:pStyle w:val="a4"/>
        <w:spacing w:before="0" w:beforeAutospacing="0" w:after="0"/>
        <w:ind w:firstLine="703"/>
        <w:jc w:val="both"/>
      </w:pPr>
      <w:r>
        <w:t>3.1.20.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A61D5C" w:rsidRDefault="00A61D5C" w:rsidP="001B1B5A">
      <w:pPr>
        <w:pStyle w:val="a4"/>
        <w:spacing w:before="0" w:beforeAutospacing="0" w:after="0"/>
        <w:ind w:firstLine="703"/>
        <w:jc w:val="both"/>
      </w:pPr>
      <w:bookmarkStart w:id="7" w:name="Par126"/>
      <w:bookmarkEnd w:id="7"/>
      <w:r>
        <w:t>3.1.21. Представлять Собственникам отчет о выполнении Договора за истекший календарный год в течение первого квартала, следующего за истекшим годом в соответствии с действующим законодательством РФ.</w:t>
      </w:r>
    </w:p>
    <w:p w:rsidR="00A61D5C" w:rsidRDefault="00A61D5C" w:rsidP="001B1B5A">
      <w:pPr>
        <w:pStyle w:val="a4"/>
        <w:spacing w:before="0" w:beforeAutospacing="0" w:after="0"/>
        <w:ind w:firstLine="703"/>
        <w:jc w:val="both"/>
      </w:pPr>
      <w:r>
        <w:t>3.1.22. На основании заявки Собственников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</w:t>
      </w:r>
      <w:proofErr w:type="gramStart"/>
      <w:r>
        <w:t>ю(</w:t>
      </w:r>
      <w:proofErr w:type="gramEnd"/>
      <w:r>
        <w:t>ям) Собственников.</w:t>
      </w:r>
    </w:p>
    <w:p w:rsidR="00A61D5C" w:rsidRDefault="00A61D5C" w:rsidP="001B1B5A">
      <w:pPr>
        <w:pStyle w:val="a4"/>
        <w:spacing w:before="0" w:beforeAutospacing="0" w:after="0"/>
        <w:ind w:firstLine="703"/>
        <w:jc w:val="both"/>
      </w:pPr>
      <w:r>
        <w:t>3.1.23. Представлять интересы Собственников в рамках исполнения своих обязательств по настоящему Договору.</w:t>
      </w:r>
    </w:p>
    <w:p w:rsidR="00A61D5C" w:rsidRDefault="00A61D5C" w:rsidP="001B1B5A">
      <w:pPr>
        <w:pStyle w:val="a4"/>
        <w:spacing w:before="0" w:beforeAutospacing="0" w:after="0"/>
        <w:ind w:firstLine="703"/>
        <w:jc w:val="both"/>
      </w:pPr>
      <w:bookmarkStart w:id="8" w:name="Par130"/>
      <w:bookmarkEnd w:id="8"/>
      <w:r>
        <w:t>3.1.24. Не допускать использования общего имущества Собственников помещений в Многоквартирном доме, в т.ч. предоставления коммунальных ресурсов с их использованием, без соответствующих решений общего собрания Собственников.</w:t>
      </w:r>
    </w:p>
    <w:p w:rsidR="00A61D5C" w:rsidRDefault="00A61D5C" w:rsidP="001B1B5A">
      <w:pPr>
        <w:pStyle w:val="a4"/>
        <w:spacing w:before="0" w:beforeAutospacing="0" w:after="0"/>
        <w:ind w:firstLine="703"/>
        <w:jc w:val="both"/>
      </w:pPr>
      <w:r>
        <w:t>3.1.25. В случае решения общего собрания Собственников о передаче в пользование общего имущества либо его части иным лицам, а также определении Управляющей организации уполномоченным по указанным вопросам лицом - заключать соответствующие договоры.</w:t>
      </w:r>
    </w:p>
    <w:p w:rsidR="00A61D5C" w:rsidRDefault="00A61D5C" w:rsidP="001B1B5A">
      <w:pPr>
        <w:pStyle w:val="a4"/>
        <w:spacing w:before="0" w:beforeAutospacing="0" w:after="0"/>
        <w:ind w:firstLine="703"/>
        <w:jc w:val="both"/>
      </w:pPr>
      <w:r>
        <w:t>3.1.26. 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доме.</w:t>
      </w:r>
    </w:p>
    <w:p w:rsidR="00A61D5C" w:rsidRDefault="00A61D5C" w:rsidP="001B1B5A">
      <w:pPr>
        <w:pStyle w:val="a4"/>
        <w:spacing w:before="0" w:beforeAutospacing="0" w:after="0"/>
        <w:ind w:firstLine="703"/>
        <w:jc w:val="both"/>
      </w:pPr>
      <w:r>
        <w:t>3.1.27. 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установлении.</w:t>
      </w:r>
    </w:p>
    <w:p w:rsidR="00A61D5C" w:rsidRDefault="00A61D5C" w:rsidP="001B1B5A">
      <w:pPr>
        <w:pStyle w:val="a4"/>
        <w:spacing w:before="0" w:beforeAutospacing="0" w:after="0"/>
        <w:ind w:firstLine="703"/>
        <w:jc w:val="both"/>
      </w:pPr>
      <w:proofErr w:type="gramStart"/>
      <w:r>
        <w:rPr>
          <w:color w:val="000000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снижение оплаты услуг и работ по содержанию общего имущества, выполняемых по настоящему Договору, либо на иные цели, определенные решением общего собрания Собственников</w:t>
      </w:r>
      <w:proofErr w:type="gramEnd"/>
      <w:r>
        <w:rPr>
          <w:color w:val="000000"/>
        </w:rPr>
        <w:t xml:space="preserve">, </w:t>
      </w:r>
      <w:proofErr w:type="gramStart"/>
      <w:r>
        <w:rPr>
          <w:color w:val="000000"/>
        </w:rPr>
        <w:t>зафиксированные</w:t>
      </w:r>
      <w:proofErr w:type="gramEnd"/>
      <w:r>
        <w:rPr>
          <w:color w:val="000000"/>
        </w:rPr>
        <w:t xml:space="preserve"> в протоколе.</w:t>
      </w:r>
    </w:p>
    <w:p w:rsidR="00A61D5C" w:rsidRDefault="00A61D5C" w:rsidP="003C2C71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 xml:space="preserve">3.1.28. </w:t>
      </w:r>
      <w:proofErr w:type="gramStart"/>
      <w:r>
        <w:rPr>
          <w:color w:val="000000"/>
        </w:rPr>
        <w:t xml:space="preserve">Передать техническую документацию (базы данных) и иные связанные с управлением домом документы </w:t>
      </w:r>
      <w:r>
        <w:t>с</w:t>
      </w:r>
      <w:r>
        <w:rPr>
          <w:color w:val="000000"/>
        </w:rPr>
        <w:t xml:space="preserve">огласно </w:t>
      </w:r>
      <w:r w:rsidRPr="001B1B5A">
        <w:t>ч. 10 ст. 162</w:t>
      </w:r>
      <w:r>
        <w:rPr>
          <w:color w:val="000000"/>
        </w:rPr>
        <w:t xml:space="preserve"> ЖК РФ в течение трех рабочих дней </w:t>
      </w:r>
      <w:r>
        <w:rPr>
          <w:color w:val="000000"/>
        </w:rPr>
        <w:lastRenderedPageBreak/>
        <w:t>со дня прекращения договора управления МКД вновь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 о выборе способа</w:t>
      </w:r>
      <w:proofErr w:type="gramEnd"/>
      <w:r>
        <w:rPr>
          <w:color w:val="000000"/>
        </w:rPr>
        <w:t xml:space="preserve"> управления Многоквартирным домом, или, если такой Собственник не указан, любому Собственнику помещения в доме.</w:t>
      </w:r>
    </w:p>
    <w:p w:rsidR="00A61D5C" w:rsidRDefault="00A61D5C" w:rsidP="003C2C71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>3.1.29.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 (</w:t>
      </w:r>
      <w:hyperlink r:id="rId7" w:tgtFrame="_top" w:history="1">
        <w:r>
          <w:rPr>
            <w:rStyle w:val="a3"/>
            <w:color w:val="000000"/>
          </w:rPr>
          <w:t>ст. 4</w:t>
        </w:r>
      </w:hyperlink>
      <w:r>
        <w:rPr>
          <w:color w:val="000000"/>
        </w:rPr>
        <w:t xml:space="preserve"> Жилищного кодекса Российской Федерации).</w:t>
      </w:r>
    </w:p>
    <w:p w:rsidR="00A61D5C" w:rsidRDefault="00A61D5C" w:rsidP="003C2C71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>3.1.30. Обеспечить выполнение требований законодательства об энергосбережении и о повышении энергетической эффективности.</w:t>
      </w:r>
    </w:p>
    <w:p w:rsidR="00A61D5C" w:rsidRDefault="00A61D5C" w:rsidP="003C2C71">
      <w:pPr>
        <w:pStyle w:val="a4"/>
        <w:spacing w:before="0" w:beforeAutospacing="0" w:after="0"/>
        <w:ind w:firstLine="703"/>
        <w:jc w:val="both"/>
      </w:pPr>
      <w:bookmarkStart w:id="9" w:name="Par153"/>
      <w:bookmarkEnd w:id="9"/>
      <w:r>
        <w:rPr>
          <w:color w:val="000000"/>
        </w:rPr>
        <w:t>3.1.31. Осуществлять раскрытие информации о своей деятельности по управлению многоквартирными домами в случаях и порядке, определенных законодательством Российской Федерации и нормативными правовыми актами органов государственной власти.</w:t>
      </w:r>
    </w:p>
    <w:p w:rsidR="00A61D5C" w:rsidRDefault="00A61D5C" w:rsidP="003C2C71">
      <w:pPr>
        <w:pStyle w:val="a4"/>
        <w:spacing w:before="0" w:beforeAutospacing="0" w:after="0"/>
        <w:ind w:firstLine="703"/>
        <w:jc w:val="both"/>
      </w:pPr>
      <w:r>
        <w:rPr>
          <w:b/>
          <w:bCs/>
          <w:color w:val="000000"/>
        </w:rPr>
        <w:t>3.2. Управляющая организация вправе:</w:t>
      </w:r>
    </w:p>
    <w:p w:rsidR="00A61D5C" w:rsidRDefault="00A61D5C" w:rsidP="003C2C71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организациям.</w:t>
      </w:r>
    </w:p>
    <w:p w:rsidR="00A61D5C" w:rsidRDefault="00A61D5C" w:rsidP="003C2C71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 xml:space="preserve">3.2.2. Требовать </w:t>
      </w:r>
      <w:proofErr w:type="gramStart"/>
      <w:r>
        <w:rPr>
          <w:color w:val="000000"/>
        </w:rPr>
        <w:t>от Собственников внесения платы по Договору в полном объеме в соответствии с выставленными платежными документами</w:t>
      </w:r>
      <w:proofErr w:type="gramEnd"/>
      <w:r>
        <w:rPr>
          <w:color w:val="000000"/>
        </w:rPr>
        <w:t>, а также требовать представления документов, подтверждающих право на льготы по оплате жилищных и коммунальных услуг.</w:t>
      </w:r>
    </w:p>
    <w:p w:rsidR="00A61D5C" w:rsidRDefault="00A61D5C" w:rsidP="003C2C71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>3.2.3. В случае несоответствия данных, имеющихся у Управляющей организации, данным, представленным Собственниками, проводить перерасчет размера платы за коммунальные услуги по фактическому потреблению (расчету).</w:t>
      </w:r>
    </w:p>
    <w:p w:rsidR="00A61D5C" w:rsidRDefault="00A61D5C" w:rsidP="003C2C71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>3.2.4.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A61D5C" w:rsidRDefault="00A61D5C" w:rsidP="003C2C71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>3.2.5. Заключить договор на организацию начисления и сбора платежей с Собственников, уведомив о реквизитах данной организации Собственников.</w:t>
      </w:r>
    </w:p>
    <w:p w:rsidR="00A61D5C" w:rsidRDefault="00A61D5C" w:rsidP="003C2C71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 xml:space="preserve">3.2.6. </w:t>
      </w:r>
      <w:proofErr w:type="gramStart"/>
      <w:r>
        <w:rPr>
          <w:color w:val="000000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Собственников, согласовав с последними дату и время таких осмотров.</w:t>
      </w:r>
      <w:proofErr w:type="gramEnd"/>
    </w:p>
    <w:p w:rsidR="00A61D5C" w:rsidRDefault="00A61D5C" w:rsidP="003C2C71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>3.2.7. Приостанавливать или ограничивать предоставление коммунальных услуг Собственнику в соответствии с действующим законодательством в случаях и порядке, предусмотренных действующим законодательством.</w:t>
      </w:r>
    </w:p>
    <w:p w:rsidR="00A61D5C" w:rsidRDefault="00A61D5C" w:rsidP="003C2C71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>3.2.8. В период действия договора самостоятельно определить очередность и сроки выполнения работ и оказания услуг по содержанию общего имущества в зависимости от фактического технического состояния общего имущества, объема поступивших средств собственников и ее производственных возможностей, в том числе при невозможности исполнения обязательства - перенести исполнение данного обязательства на более поздний срок. При этом в соответствии со ст. 308.2 Гражданского кодекса РФ управляющей организации предоставляется право заменить основное исполнение по содержанию общего имущества Многоквартирного дома другим (факультативным) исполнением, предусмотренным условиями обязательства.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управляющая организация осуществляет свое право на замену исполнения, предусмотренного условиями обязательства, собственники обязаны принять от управляющей организации соответствующее исполнение по обязательству.</w:t>
      </w:r>
    </w:p>
    <w:p w:rsidR="00A61D5C" w:rsidRDefault="00A61D5C" w:rsidP="003C2C71">
      <w:pPr>
        <w:pStyle w:val="a4"/>
        <w:spacing w:before="0" w:beforeAutospacing="0" w:after="0"/>
        <w:ind w:firstLine="703"/>
        <w:jc w:val="both"/>
      </w:pPr>
      <w:r>
        <w:rPr>
          <w:b/>
          <w:bCs/>
          <w:color w:val="000000"/>
        </w:rPr>
        <w:lastRenderedPageBreak/>
        <w:t>3.3. Собственники обязаны:</w:t>
      </w:r>
    </w:p>
    <w:p w:rsidR="00A61D5C" w:rsidRDefault="00A61D5C" w:rsidP="003C2C71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>3.3.1. Своевременно и полностью вносить плату за помещение и коммунальные услуги с учетом всех потребителей услуг, а также иные платежи, установленные по решениям общего собрания Собственников помещений, принятым в соответствии с законодательством. Своевременно предоставлять Управляющей организации документы, подтверждающие права на льготы его и лиц, пользующихся его помещение</w:t>
      </w:r>
      <w:proofErr w:type="gramStart"/>
      <w:r>
        <w:rPr>
          <w:color w:val="000000"/>
        </w:rPr>
        <w:t>м(</w:t>
      </w:r>
      <w:proofErr w:type="spellStart"/>
      <w:proofErr w:type="gramEnd"/>
      <w:r>
        <w:rPr>
          <w:color w:val="000000"/>
        </w:rPr>
        <w:t>ями</w:t>
      </w:r>
      <w:proofErr w:type="spellEnd"/>
      <w:r>
        <w:rPr>
          <w:color w:val="000000"/>
        </w:rPr>
        <w:t>).</w:t>
      </w:r>
    </w:p>
    <w:p w:rsidR="00A61D5C" w:rsidRDefault="00A61D5C" w:rsidP="003C2C71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>3.3.2. При неиспользовании помещени</w:t>
      </w:r>
      <w:proofErr w:type="gramStart"/>
      <w:r>
        <w:rPr>
          <w:color w:val="000000"/>
        </w:rPr>
        <w:t>я(</w:t>
      </w:r>
      <w:proofErr w:type="spellStart"/>
      <w:proofErr w:type="gramEnd"/>
      <w:r>
        <w:rPr>
          <w:color w:val="000000"/>
        </w:rPr>
        <w:t>й</w:t>
      </w:r>
      <w:proofErr w:type="spellEnd"/>
      <w:r>
        <w:rPr>
          <w:color w:val="000000"/>
        </w:rPr>
        <w:t>) в Многоквартирном доме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A61D5C" w:rsidRDefault="00A61D5C" w:rsidP="003C2C71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>3.3.3. Соблюдать следующие требования:</w:t>
      </w:r>
    </w:p>
    <w:p w:rsidR="00A61D5C" w:rsidRDefault="00A61D5C" w:rsidP="003C2C71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>а) не производить перенос инженерных сетей;</w:t>
      </w:r>
    </w:p>
    <w:p w:rsidR="00A61D5C" w:rsidRDefault="00A61D5C" w:rsidP="003C2C71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A61D5C" w:rsidRDefault="00A61D5C" w:rsidP="003C2C71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Собственников, и их оплаты, без согласования с Управляющей организацией;</w:t>
      </w:r>
    </w:p>
    <w:p w:rsidR="00A61D5C" w:rsidRDefault="00A61D5C" w:rsidP="003C2C71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A61D5C" w:rsidRDefault="00A61D5C" w:rsidP="003C2C71">
      <w:pPr>
        <w:pStyle w:val="a4"/>
        <w:spacing w:before="0" w:beforeAutospacing="0" w:after="0"/>
        <w:ind w:firstLine="703"/>
        <w:jc w:val="both"/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61D5C" w:rsidRDefault="00A61D5C" w:rsidP="003C2C71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>е)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61D5C" w:rsidRDefault="00A61D5C" w:rsidP="003C2C71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>ж)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61D5C" w:rsidRDefault="00A61D5C" w:rsidP="003C2C71">
      <w:pPr>
        <w:pStyle w:val="a4"/>
        <w:spacing w:before="0" w:beforeAutospacing="0" w:after="0"/>
        <w:ind w:firstLine="703"/>
        <w:jc w:val="both"/>
      </w:pP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>) не использовать пассажирские лифты для транспортировки строительных материалов и отходов без упаковки;</w:t>
      </w:r>
    </w:p>
    <w:p w:rsidR="00A61D5C" w:rsidRDefault="00A61D5C" w:rsidP="003C2C71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>и) 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61D5C" w:rsidRDefault="00A61D5C" w:rsidP="003C2C71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 xml:space="preserve">к) не создавать повышенного шума в жилых помещениях и местах общего пользования с 21.00 до 8.00 в будние дни, в выходные с 22:00 до 10:00 (ремонтные работы производить только в период с 8.00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20.00);</w:t>
      </w:r>
    </w:p>
    <w:p w:rsidR="00A61D5C" w:rsidRDefault="00A61D5C" w:rsidP="003C2C71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>л)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доме.</w:t>
      </w:r>
    </w:p>
    <w:p w:rsidR="00A61D5C" w:rsidRDefault="00A61D5C" w:rsidP="003C2C71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>3.3.4. Предоставлять Управляющей организации сведения:</w:t>
      </w:r>
    </w:p>
    <w:p w:rsidR="00A61D5C" w:rsidRDefault="00A61D5C" w:rsidP="003C2C71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A61D5C" w:rsidRDefault="00A61D5C" w:rsidP="003C2C71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>- об изменении количества граждан, проживающих в жило</w:t>
      </w:r>
      <w:proofErr w:type="gramStart"/>
      <w:r>
        <w:rPr>
          <w:color w:val="000000"/>
        </w:rPr>
        <w:t>м(</w:t>
      </w:r>
      <w:proofErr w:type="spellStart"/>
      <w:proofErr w:type="gramEnd"/>
      <w:r>
        <w:rPr>
          <w:color w:val="000000"/>
        </w:rPr>
        <w:t>ых</w:t>
      </w:r>
      <w:proofErr w:type="spellEnd"/>
      <w:r>
        <w:rPr>
          <w:color w:val="000000"/>
        </w:rPr>
        <w:t>) помещении(</w:t>
      </w:r>
      <w:proofErr w:type="spellStart"/>
      <w:r>
        <w:rPr>
          <w:color w:val="000000"/>
        </w:rPr>
        <w:t>ях</w:t>
      </w:r>
      <w:proofErr w:type="spellEnd"/>
      <w:r>
        <w:rPr>
          <w:color w:val="000000"/>
        </w:rPr>
        <w:t>), включая временно проживающих, а также о наличии у таких лиц льгот по оплате жилых помещений и коммунальных услуг;</w:t>
      </w:r>
    </w:p>
    <w:p w:rsidR="00A61D5C" w:rsidRDefault="00A61D5C" w:rsidP="003C2C71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 xml:space="preserve">3.3.5.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</w:t>
      </w:r>
      <w:r>
        <w:rPr>
          <w:color w:val="000000"/>
        </w:rPr>
        <w:lastRenderedPageBreak/>
        <w:t>работ в заранее согласованное с Управляющей организацией время, а работников аварийных служб - в любое время.</w:t>
      </w:r>
    </w:p>
    <w:p w:rsidR="00A61D5C" w:rsidRDefault="00A61D5C" w:rsidP="003C2C71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>3.3.6. Сообщать Управляющей организации о выявленных неисправностях общего имущества в Многоквартирном доме.</w:t>
      </w:r>
    </w:p>
    <w:p w:rsidR="00A61D5C" w:rsidRDefault="00A61D5C" w:rsidP="003C2C71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>3.4. Собственники имеют право:</w:t>
      </w:r>
    </w:p>
    <w:p w:rsidR="00A61D5C" w:rsidRDefault="00A61D5C" w:rsidP="003C2C71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 xml:space="preserve">3.4.1. </w:t>
      </w:r>
      <w:proofErr w:type="gramStart"/>
      <w:r>
        <w:rPr>
          <w:color w:val="000000"/>
        </w:rPr>
        <w:t>Осуществлять</w:t>
      </w:r>
      <w:r>
        <w:t xml:space="preserve"> контроль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</w:t>
      </w:r>
      <w:r w:rsidRPr="006A3130">
        <w:t>состав общего имущества</w:t>
      </w:r>
      <w:r>
        <w:t xml:space="preserve"> в данном доме.</w:t>
      </w:r>
      <w:proofErr w:type="gramEnd"/>
    </w:p>
    <w:p w:rsidR="00A61D5C" w:rsidRDefault="00A61D5C" w:rsidP="003C2C71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 xml:space="preserve">3.4.2.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</w:t>
      </w:r>
      <w:hyperlink r:id="rId8" w:tgtFrame="_top" w:history="1">
        <w:r>
          <w:rPr>
            <w:rStyle w:val="a3"/>
            <w:color w:val="000000"/>
          </w:rPr>
          <w:t>Правилами</w:t>
        </w:r>
      </w:hyperlink>
      <w:r>
        <w:rPr>
          <w:color w:val="00000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N 354.</w:t>
      </w:r>
    </w:p>
    <w:p w:rsidR="00A61D5C" w:rsidRDefault="00A61D5C" w:rsidP="003C2C71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>3.4.3.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A61D5C" w:rsidRDefault="00A61D5C" w:rsidP="003C2C71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>3.4.4. Требовать от Управляющей организации ежегодного предоставления отчета о выполнении настоящего Договора и раскрытия информации о деятельности по управлению многоквартирными домами в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A61D5C" w:rsidRDefault="00A61D5C" w:rsidP="003C2C71">
      <w:pPr>
        <w:pStyle w:val="a4"/>
        <w:spacing w:before="0" w:beforeAutospacing="0" w:after="0"/>
        <w:ind w:firstLine="703"/>
        <w:jc w:val="both"/>
      </w:pPr>
    </w:p>
    <w:p w:rsidR="00A61D5C" w:rsidRDefault="00A61D5C" w:rsidP="003C2C71">
      <w:pPr>
        <w:pStyle w:val="a4"/>
        <w:spacing w:before="0" w:beforeAutospacing="0" w:after="0"/>
        <w:ind w:firstLine="703"/>
        <w:jc w:val="center"/>
      </w:pPr>
      <w:bookmarkStart w:id="10" w:name="Par199"/>
      <w:bookmarkEnd w:id="10"/>
      <w:r>
        <w:rPr>
          <w:b/>
          <w:bCs/>
          <w:color w:val="000000"/>
        </w:rPr>
        <w:t>4. ЦЕНА ДОГОВОРА, РАЗМЕР ПЛАТЫ ЗА ПОМЕЩЕНИЕ</w:t>
      </w:r>
    </w:p>
    <w:p w:rsidR="00A61D5C" w:rsidRDefault="00A61D5C" w:rsidP="00767BF6">
      <w:pPr>
        <w:pStyle w:val="a4"/>
        <w:spacing w:before="0" w:beforeAutospacing="0" w:line="360" w:lineRule="auto"/>
        <w:ind w:firstLine="703"/>
        <w:jc w:val="center"/>
      </w:pPr>
      <w:r>
        <w:rPr>
          <w:b/>
          <w:bCs/>
          <w:color w:val="000000"/>
        </w:rPr>
        <w:t>И КОММУНАЛЬНЫЕ УСЛУГИ, ПОРЯДОК ЕЕ ВНЕСЕНИЯ</w:t>
      </w:r>
    </w:p>
    <w:p w:rsidR="00A61D5C" w:rsidRDefault="00A61D5C" w:rsidP="00767BF6">
      <w:pPr>
        <w:pStyle w:val="a4"/>
        <w:spacing w:before="0" w:beforeAutospacing="0" w:after="0"/>
        <w:ind w:firstLine="703"/>
        <w:jc w:val="both"/>
      </w:pPr>
      <w:bookmarkStart w:id="11" w:name="Par202"/>
      <w:bookmarkEnd w:id="11"/>
      <w:r>
        <w:rPr>
          <w:color w:val="000000"/>
        </w:rPr>
        <w:t xml:space="preserve">4.1. Размер платы Собственников за содержание общего имущества в Многоквартирном доме устанавливается </w:t>
      </w:r>
      <w:proofErr w:type="gramStart"/>
      <w:r>
        <w:rPr>
          <w:color w:val="000000"/>
        </w:rPr>
        <w:t>в соответствии с долей в праве общей собственности на общее имущество в Многоквартирном доме</w:t>
      </w:r>
      <w:proofErr w:type="gramEnd"/>
      <w:r>
        <w:rPr>
          <w:color w:val="000000"/>
        </w:rPr>
        <w:t xml:space="preserve">, пропорциональной размеру общей площади помещения, принадлежащего Собственникам, согласно </w:t>
      </w:r>
      <w:hyperlink r:id="rId9" w:tgtFrame="_top" w:history="1">
        <w:r>
          <w:rPr>
            <w:rStyle w:val="a3"/>
            <w:color w:val="000000"/>
          </w:rPr>
          <w:t>ст. ст. 249</w:t>
        </w:r>
      </w:hyperlink>
      <w:r>
        <w:rPr>
          <w:color w:val="000000"/>
        </w:rPr>
        <w:t xml:space="preserve">, </w:t>
      </w:r>
      <w:hyperlink r:id="rId10" w:tgtFrame="_top" w:history="1">
        <w:r>
          <w:rPr>
            <w:rStyle w:val="a3"/>
            <w:color w:val="000000"/>
          </w:rPr>
          <w:t>289</w:t>
        </w:r>
      </w:hyperlink>
      <w:r>
        <w:rPr>
          <w:color w:val="000000"/>
        </w:rPr>
        <w:t xml:space="preserve"> Гражданского кодекса Российской Федерации и </w:t>
      </w:r>
      <w:hyperlink r:id="rId11" w:tgtFrame="_top" w:history="1">
        <w:r>
          <w:rPr>
            <w:rStyle w:val="a3"/>
            <w:color w:val="000000"/>
          </w:rPr>
          <w:t>ст. ст. 37</w:t>
        </w:r>
      </w:hyperlink>
      <w:r>
        <w:rPr>
          <w:color w:val="000000"/>
        </w:rPr>
        <w:t xml:space="preserve">, </w:t>
      </w:r>
      <w:hyperlink r:id="rId12" w:tgtFrame="_top" w:history="1">
        <w:r>
          <w:rPr>
            <w:rStyle w:val="a3"/>
            <w:color w:val="000000"/>
          </w:rPr>
          <w:t>39</w:t>
        </w:r>
      </w:hyperlink>
      <w:r>
        <w:rPr>
          <w:color w:val="000000"/>
        </w:rPr>
        <w:t xml:space="preserve"> Жилищного кодекса Российской Федерации.</w:t>
      </w:r>
    </w:p>
    <w:p w:rsidR="00A61D5C" w:rsidRDefault="00A61D5C" w:rsidP="003C2C71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>4.2. Ежемесячная плата Собственников за содержание общего имущества в доме определяется как произведение общей площади его помещений на размер платы за 1 кв. метр такой площади в месяц.</w:t>
      </w:r>
    </w:p>
    <w:p w:rsidR="00A61D5C" w:rsidRDefault="00A61D5C" w:rsidP="003C2C71">
      <w:pPr>
        <w:pStyle w:val="a4"/>
        <w:spacing w:before="0" w:beforeAutospacing="0" w:after="0"/>
        <w:ind w:firstLine="567"/>
        <w:jc w:val="both"/>
      </w:pPr>
      <w:r>
        <w:t>Порядок определения размера платы за содержание помещения и общего имущества в Многоквартирном доме устанавливается общим собранием собственников помещений в многоквартирном доме.</w:t>
      </w:r>
    </w:p>
    <w:p w:rsidR="00A61D5C" w:rsidRDefault="00A61D5C" w:rsidP="00767BF6">
      <w:pPr>
        <w:pStyle w:val="a4"/>
        <w:spacing w:before="0" w:beforeAutospacing="0" w:after="0"/>
        <w:ind w:firstLine="567"/>
        <w:jc w:val="both"/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решением общего собрания собственников помещений в многоквартирном доме не установлен размер платы за содержание помещения и общего имущества в многоквартирном доме, то размер платы за содержание помещения и общего имущества в многоквартирном доме устанавливается в соответствии с действующим постановлением Администрации г. </w:t>
      </w:r>
      <w:proofErr w:type="spellStart"/>
      <w:r>
        <w:rPr>
          <w:color w:val="000000"/>
        </w:rPr>
        <w:t>Саров</w:t>
      </w:r>
      <w:proofErr w:type="spellEnd"/>
      <w:r>
        <w:rPr>
          <w:color w:val="000000"/>
        </w:rPr>
        <w:t>.</w:t>
      </w:r>
    </w:p>
    <w:p w:rsidR="00A61D5C" w:rsidRDefault="00A61D5C" w:rsidP="00767BF6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 xml:space="preserve">4.3. </w:t>
      </w:r>
      <w:proofErr w:type="gramStart"/>
      <w:r>
        <w:rPr>
          <w:color w:val="000000"/>
        </w:rPr>
        <w:t xml:space="preserve">Размер платы может быть уменьшен для внесения Собственниками (нанимателем, арендатором) в соответствии с </w:t>
      </w:r>
      <w:hyperlink r:id="rId13" w:tgtFrame="_top" w:history="1">
        <w:r>
          <w:rPr>
            <w:rStyle w:val="a3"/>
            <w:color w:val="000000"/>
          </w:rPr>
          <w:t>Правилами</w:t>
        </w:r>
      </w:hyperlink>
      <w:r>
        <w:rPr>
          <w:color w:val="000000"/>
        </w:rPr>
        <w:t xml:space="preserve"> содержания общего имущества в многоквартирном доме и </w:t>
      </w:r>
      <w:hyperlink r:id="rId14" w:tgtFrame="_top" w:history="1">
        <w:r>
          <w:rPr>
            <w:rStyle w:val="a3"/>
            <w:color w:val="000000"/>
          </w:rPr>
          <w:t>Правилами</w:t>
        </w:r>
      </w:hyperlink>
      <w:r>
        <w:rPr>
          <w:color w:val="000000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общего имущества в многоквартирном доме ненадлежащего качества и (или) с перерывами, превышающими установленную продолжительность, утвержденными </w:t>
      </w:r>
      <w:r>
        <w:rPr>
          <w:color w:val="000000"/>
        </w:rPr>
        <w:lastRenderedPageBreak/>
        <w:t>Постановлением Правительства Российской Федерации</w:t>
      </w:r>
      <w:proofErr w:type="gramEnd"/>
      <w:r>
        <w:rPr>
          <w:color w:val="000000"/>
        </w:rPr>
        <w:t xml:space="preserve"> от 13.08.2006 № 491, в порядке, установленном органами государственной власти.</w:t>
      </w:r>
    </w:p>
    <w:p w:rsidR="00A61D5C" w:rsidRDefault="00A61D5C" w:rsidP="009E2072">
      <w:pPr>
        <w:pStyle w:val="a4"/>
        <w:spacing w:before="0" w:beforeAutospacing="0" w:after="0"/>
        <w:ind w:firstLine="703"/>
        <w:jc w:val="both"/>
      </w:pPr>
      <w:bookmarkStart w:id="12" w:name="Par212"/>
      <w:bookmarkEnd w:id="12"/>
      <w:r>
        <w:rPr>
          <w:color w:val="000000"/>
        </w:rPr>
        <w:t xml:space="preserve">4.4. </w:t>
      </w:r>
      <w:proofErr w:type="gramStart"/>
      <w:r>
        <w:rPr>
          <w:color w:val="000000"/>
        </w:rPr>
        <w:t xml:space="preserve">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</w:t>
      </w:r>
      <w:proofErr w:type="spellStart"/>
      <w:r>
        <w:rPr>
          <w:color w:val="000000"/>
        </w:rPr>
        <w:t>общедомовыми</w:t>
      </w:r>
      <w:proofErr w:type="spellEnd"/>
      <w:r>
        <w:rPr>
          <w:color w:val="000000"/>
        </w:rPr>
        <w:t xml:space="preserve"> приборами учета рассчитывается в соответствии с объемами фактического потребления коммунальных услуг, определяемыми в соответствии с </w:t>
      </w:r>
      <w:hyperlink r:id="rId15" w:tgtFrame="_top" w:history="1">
        <w:r>
          <w:rPr>
            <w:rStyle w:val="a3"/>
            <w:color w:val="000000"/>
          </w:rPr>
          <w:t>Правилами</w:t>
        </w:r>
      </w:hyperlink>
      <w:r>
        <w:rPr>
          <w:color w:val="00000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354, а при отсутствии индивидуальных</w:t>
      </w:r>
      <w:proofErr w:type="gramEnd"/>
      <w:r>
        <w:rPr>
          <w:color w:val="000000"/>
        </w:rPr>
        <w:t xml:space="preserve"> и (или) </w:t>
      </w:r>
      <w:proofErr w:type="spellStart"/>
      <w:r>
        <w:rPr>
          <w:color w:val="000000"/>
        </w:rPr>
        <w:t>общедомовых</w:t>
      </w:r>
      <w:proofErr w:type="spellEnd"/>
      <w:r>
        <w:rPr>
          <w:color w:val="000000"/>
        </w:rPr>
        <w:t xml:space="preserve">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A61D5C" w:rsidRDefault="00A61D5C" w:rsidP="009E2072">
      <w:pPr>
        <w:pStyle w:val="a4"/>
        <w:spacing w:before="0" w:beforeAutospacing="0" w:after="0"/>
        <w:ind w:firstLine="703"/>
        <w:jc w:val="both"/>
      </w:pPr>
      <w:bookmarkStart w:id="13" w:name="Par214"/>
      <w:bookmarkEnd w:id="13"/>
      <w:r>
        <w:rPr>
          <w:color w:val="00000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A61D5C" w:rsidRDefault="00A61D5C" w:rsidP="009E2072">
      <w:pPr>
        <w:pStyle w:val="a4"/>
        <w:spacing w:before="0" w:beforeAutospacing="0" w:after="0"/>
        <w:ind w:firstLine="703"/>
        <w:jc w:val="both"/>
      </w:pPr>
      <w:bookmarkStart w:id="14" w:name="Par215"/>
      <w:bookmarkEnd w:id="14"/>
      <w:r>
        <w:rPr>
          <w:color w:val="000000"/>
        </w:rPr>
        <w:t>4.6. Плата за содержание общего имущества в Многоквартирном доме вносится ежемесячно до 10-го числа месяца, следующего за истекшим месяцем.</w:t>
      </w:r>
    </w:p>
    <w:p w:rsidR="00A61D5C" w:rsidRDefault="00A61D5C" w:rsidP="009E2072">
      <w:pPr>
        <w:pStyle w:val="a4"/>
        <w:spacing w:before="0" w:beforeAutospacing="0" w:after="0"/>
        <w:ind w:firstLine="703"/>
        <w:jc w:val="both"/>
      </w:pPr>
      <w:bookmarkStart w:id="15" w:name="Par216"/>
      <w:bookmarkEnd w:id="15"/>
      <w:r>
        <w:rPr>
          <w:color w:val="000000"/>
        </w:rPr>
        <w:t>4.7. Плата за содержание общего имущества в Многоквартирном доме и коммунальные услуги вносится в установленные настоящим Договором сроки на основании платежных документов, предоставляемых Управляющей организацией.</w:t>
      </w:r>
    </w:p>
    <w:p w:rsidR="00A61D5C" w:rsidRDefault="00A61D5C" w:rsidP="009E2072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>4.8. Неиспользование помещений Собственником не является основанием для невнесения платы за помещение и за отопление.</w:t>
      </w:r>
    </w:p>
    <w:p w:rsidR="00A61D5C" w:rsidRDefault="00A61D5C" w:rsidP="009E2072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>4.9. В случае изменения в установленном порядке тарифов на жилищно-коммунальные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A61D5C" w:rsidRDefault="00A61D5C" w:rsidP="009E2072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>4.10. Собственник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В случае расчетов, производимых по прибору учета (</w:t>
      </w:r>
      <w:proofErr w:type="spellStart"/>
      <w:r>
        <w:rPr>
          <w:color w:val="000000"/>
        </w:rPr>
        <w:t>общедомовому</w:t>
      </w:r>
      <w:proofErr w:type="spellEnd"/>
      <w:r>
        <w:rPr>
          <w:color w:val="000000"/>
        </w:rPr>
        <w:t>, индивидуальному, квартирному), или отсутствия Собственника осуществляется перерасчет суммы, подлежащей уплате за предоплаченный период.</w:t>
      </w:r>
    </w:p>
    <w:p w:rsidR="00A61D5C" w:rsidRDefault="00A61D5C" w:rsidP="009E2072">
      <w:pPr>
        <w:pStyle w:val="a4"/>
        <w:spacing w:after="0" w:line="360" w:lineRule="auto"/>
        <w:ind w:firstLine="703"/>
        <w:jc w:val="center"/>
      </w:pPr>
      <w:bookmarkStart w:id="16" w:name="Par236"/>
      <w:bookmarkEnd w:id="16"/>
      <w:r>
        <w:rPr>
          <w:b/>
          <w:bCs/>
          <w:color w:val="000000"/>
        </w:rPr>
        <w:t>5. ОТВЕТСТВЕННОСТЬ СТОРОН</w:t>
      </w:r>
    </w:p>
    <w:p w:rsidR="00A61D5C" w:rsidRDefault="00A61D5C" w:rsidP="009E2072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A61D5C" w:rsidRDefault="00A61D5C" w:rsidP="009E2072">
      <w:pPr>
        <w:pStyle w:val="a4"/>
        <w:spacing w:before="0" w:beforeAutospacing="0" w:after="0"/>
        <w:ind w:firstLine="703"/>
        <w:jc w:val="both"/>
        <w:rPr>
          <w:color w:val="000000"/>
        </w:rPr>
      </w:pPr>
      <w:bookmarkStart w:id="17" w:name="Par243"/>
      <w:bookmarkEnd w:id="17"/>
      <w:r>
        <w:rPr>
          <w:color w:val="000000"/>
        </w:rPr>
        <w:t>5.5. Управляющая организация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законодательством.</w:t>
      </w:r>
    </w:p>
    <w:p w:rsidR="009E2072" w:rsidRDefault="009E2072" w:rsidP="009E2072">
      <w:pPr>
        <w:pStyle w:val="a4"/>
        <w:spacing w:before="0" w:beforeAutospacing="0" w:after="0"/>
        <w:ind w:firstLine="703"/>
        <w:jc w:val="both"/>
      </w:pPr>
    </w:p>
    <w:p w:rsidR="00A61D5C" w:rsidRDefault="00A61D5C" w:rsidP="009E2072">
      <w:pPr>
        <w:pStyle w:val="a4"/>
        <w:spacing w:before="0" w:beforeAutospacing="0" w:after="0"/>
        <w:ind w:firstLine="70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6. ПОРЯДОК ИЗМЕНЕНИЯ И РАСТОРЖЕНИЯ ДОГОВОРА</w:t>
      </w:r>
    </w:p>
    <w:p w:rsidR="009E2072" w:rsidRDefault="009E2072" w:rsidP="009E2072">
      <w:pPr>
        <w:pStyle w:val="a4"/>
        <w:spacing w:before="0" w:beforeAutospacing="0" w:after="0"/>
        <w:ind w:firstLine="703"/>
        <w:jc w:val="center"/>
      </w:pPr>
    </w:p>
    <w:p w:rsidR="00A61D5C" w:rsidRDefault="00A61D5C" w:rsidP="009E2072">
      <w:pPr>
        <w:pStyle w:val="a4"/>
        <w:spacing w:before="0" w:beforeAutospacing="0" w:after="0"/>
        <w:ind w:firstLine="703"/>
        <w:jc w:val="both"/>
        <w:rPr>
          <w:color w:val="000000"/>
        </w:rPr>
      </w:pPr>
      <w:r>
        <w:rPr>
          <w:color w:val="000000"/>
        </w:rPr>
        <w:t xml:space="preserve">6.1. Настоящий </w:t>
      </w:r>
      <w:proofErr w:type="gramStart"/>
      <w:r>
        <w:rPr>
          <w:color w:val="000000"/>
        </w:rPr>
        <w:t>Договор</w:t>
      </w:r>
      <w:proofErr w:type="gramEnd"/>
      <w:r>
        <w:rPr>
          <w:color w:val="000000"/>
        </w:rPr>
        <w:t xml:space="preserve"> может быть расторгнут в одностороннем порядке:</w:t>
      </w:r>
    </w:p>
    <w:p w:rsidR="00A61D5C" w:rsidRDefault="00A61D5C" w:rsidP="009E2072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>а) по инициативе Управляющей организации, о чем Собственник должен быть предупрежден не позже чем за два месяца до прекращения настоящего Договора в случае, если:</w:t>
      </w:r>
    </w:p>
    <w:p w:rsidR="00A61D5C" w:rsidRDefault="00A61D5C" w:rsidP="009E2072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>- Многоквартирный дом окажется в состоянии, непригодном для использования по назначению, в силу обстоятельств, за которые Управляющая организация не отвечает;</w:t>
      </w:r>
    </w:p>
    <w:p w:rsidR="00A61D5C" w:rsidRDefault="00A61D5C" w:rsidP="009E2072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>- Собственники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A61D5C" w:rsidRDefault="00A61D5C" w:rsidP="009E2072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>б) по инициативе Собственника в случае:</w:t>
      </w:r>
    </w:p>
    <w:p w:rsidR="00A61D5C" w:rsidRDefault="00A61D5C" w:rsidP="009E2072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lastRenderedPageBreak/>
        <w:t>- принятия общим собранием Собственников помещений решения о выборе иного способа управления или иной управляющей организации,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:rsidR="00A61D5C" w:rsidRDefault="00A61D5C" w:rsidP="009E2072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>- систематического нарушения Управляющей организацией условий настоящего Договора, неоказания услуг или невыполнения работ, указанных в Приложениях № ____ и № ____ к настоящему Договору.</w:t>
      </w:r>
    </w:p>
    <w:p w:rsidR="00A61D5C" w:rsidRDefault="00A61D5C" w:rsidP="009E2072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>6.2. Расторжение Договора по соглашению Сторон:</w:t>
      </w:r>
    </w:p>
    <w:p w:rsidR="00A61D5C" w:rsidRDefault="00A61D5C" w:rsidP="009E2072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>6.2.1. В связи с окончанием срока действия Договора и уведомлением одной из Сторон другой Стороны о нежелании его продлевать.</w:t>
      </w:r>
    </w:p>
    <w:p w:rsidR="00A61D5C" w:rsidRDefault="00A61D5C" w:rsidP="009E2072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>6.2.2. Вследствие наступления обстоятельств непреодолимой силы</w:t>
      </w:r>
      <w:proofErr w:type="gramStart"/>
      <w:r>
        <w:rPr>
          <w:color w:val="000000"/>
        </w:rPr>
        <w:t xml:space="preserve"> .</w:t>
      </w:r>
      <w:proofErr w:type="gramEnd"/>
    </w:p>
    <w:p w:rsidR="00A61D5C" w:rsidRDefault="00A61D5C" w:rsidP="009E2072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>6.3. Настоящий Договор в одностороннем порядке по инициативе любой из Сторон считается расторгнутым через месяц с момента направления другой Стороне письменного уведомления.</w:t>
      </w:r>
    </w:p>
    <w:p w:rsidR="00A61D5C" w:rsidRDefault="00A61D5C" w:rsidP="009E2072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>6.4.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A61D5C" w:rsidRDefault="00A61D5C" w:rsidP="009E2072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>6.5. Расторжение Договора не является основанием для прекращения обязательств Собственника по оплате произведенных Управляющей организацией затрат (услуг и работ) во время действия настоящего Договора, а также не является основанием для неисполнения Управляющей организацией оплаченных работ и услуг в рамках настоящего Договора.</w:t>
      </w:r>
    </w:p>
    <w:p w:rsidR="00A61D5C" w:rsidRDefault="00A61D5C" w:rsidP="009E2072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>6.6.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A61D5C" w:rsidRDefault="00A61D5C" w:rsidP="009E2072">
      <w:pPr>
        <w:pStyle w:val="a4"/>
        <w:spacing w:before="0" w:beforeAutospacing="0" w:after="0"/>
        <w:ind w:firstLine="703"/>
        <w:jc w:val="both"/>
        <w:rPr>
          <w:color w:val="000000"/>
        </w:rPr>
      </w:pPr>
      <w:r>
        <w:rPr>
          <w:color w:val="000000"/>
        </w:rPr>
        <w:t xml:space="preserve">6.7. В установленном законодательством </w:t>
      </w:r>
      <w:proofErr w:type="gramStart"/>
      <w:r>
        <w:rPr>
          <w:color w:val="000000"/>
        </w:rPr>
        <w:t>случаях</w:t>
      </w:r>
      <w:proofErr w:type="gramEnd"/>
      <w:r>
        <w:rPr>
          <w:color w:val="000000"/>
        </w:rPr>
        <w:t xml:space="preserve"> Договор расторгается в судебном порядке.</w:t>
      </w:r>
    </w:p>
    <w:p w:rsidR="009E2072" w:rsidRDefault="009E2072" w:rsidP="009E2072">
      <w:pPr>
        <w:pStyle w:val="a4"/>
        <w:spacing w:before="0" w:beforeAutospacing="0" w:after="0"/>
        <w:ind w:firstLine="703"/>
        <w:jc w:val="both"/>
      </w:pPr>
    </w:p>
    <w:p w:rsidR="00A61D5C" w:rsidRDefault="00A61D5C" w:rsidP="009E2072">
      <w:pPr>
        <w:pStyle w:val="a4"/>
        <w:spacing w:before="0" w:beforeAutospacing="0" w:after="0"/>
        <w:ind w:firstLine="70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7. ОСОБЫЕ УСЛОВИЯ</w:t>
      </w:r>
    </w:p>
    <w:p w:rsidR="009E2072" w:rsidRDefault="009E2072" w:rsidP="009E2072">
      <w:pPr>
        <w:pStyle w:val="a4"/>
        <w:spacing w:before="0" w:beforeAutospacing="0" w:after="0"/>
        <w:ind w:firstLine="703"/>
        <w:jc w:val="center"/>
      </w:pPr>
    </w:p>
    <w:p w:rsidR="00A61D5C" w:rsidRDefault="00A61D5C" w:rsidP="009E2072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>7.1.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A61D5C" w:rsidRDefault="00A61D5C" w:rsidP="009E2072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>7.2.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61D5C" w:rsidRDefault="00A61D5C" w:rsidP="009E2072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>7.3.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A61D5C" w:rsidRDefault="00A61D5C" w:rsidP="009E2072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lastRenderedPageBreak/>
        <w:t>7.4.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61D5C" w:rsidRDefault="00A61D5C" w:rsidP="009E2072">
      <w:pPr>
        <w:pStyle w:val="a4"/>
        <w:spacing w:before="0" w:beforeAutospacing="0" w:after="0"/>
        <w:ind w:firstLine="703"/>
        <w:jc w:val="both"/>
      </w:pPr>
    </w:p>
    <w:p w:rsidR="00A61D5C" w:rsidRDefault="00A61D5C" w:rsidP="009E2072">
      <w:pPr>
        <w:pStyle w:val="a4"/>
        <w:spacing w:before="0" w:beforeAutospacing="0" w:after="0"/>
        <w:ind w:firstLine="70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8. СРОК ДЕЙСТВИЯ ДОГОВОРА</w:t>
      </w:r>
    </w:p>
    <w:p w:rsidR="009E2072" w:rsidRDefault="009E2072" w:rsidP="009E2072">
      <w:pPr>
        <w:pStyle w:val="a4"/>
        <w:spacing w:before="0" w:beforeAutospacing="0" w:after="0"/>
        <w:ind w:firstLine="703"/>
        <w:jc w:val="center"/>
      </w:pPr>
    </w:p>
    <w:p w:rsidR="00A61D5C" w:rsidRDefault="00A61D5C" w:rsidP="009E2072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>8.1. Договор заключен на _____ го</w:t>
      </w:r>
      <w:proofErr w:type="gramStart"/>
      <w:r>
        <w:rPr>
          <w:color w:val="000000"/>
        </w:rPr>
        <w:t>д(</w:t>
      </w:r>
      <w:proofErr w:type="gramEnd"/>
      <w:r>
        <w:rPr>
          <w:color w:val="000000"/>
        </w:rPr>
        <w:t>а) и вступает в действие с "___"_______ ____ г.</w:t>
      </w:r>
    </w:p>
    <w:p w:rsidR="00A61D5C" w:rsidRDefault="00A61D5C" w:rsidP="009E2072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>8.2.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условиях.</w:t>
      </w:r>
    </w:p>
    <w:p w:rsidR="00A61D5C" w:rsidRDefault="00A61D5C" w:rsidP="009E2072">
      <w:pPr>
        <w:pStyle w:val="a4"/>
        <w:spacing w:before="0" w:beforeAutospacing="0" w:after="0"/>
        <w:ind w:firstLine="703"/>
        <w:jc w:val="both"/>
        <w:rPr>
          <w:color w:val="000000"/>
        </w:rPr>
      </w:pPr>
      <w:r>
        <w:rPr>
          <w:color w:val="000000"/>
        </w:rPr>
        <w:t xml:space="preserve">8.3. Срок действия Договора может быть продлен на 2 месяца,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5 дней </w:t>
      </w:r>
      <w:proofErr w:type="gramStart"/>
      <w:r>
        <w:rPr>
          <w:color w:val="000000"/>
        </w:rPr>
        <w:t>с даты подписания</w:t>
      </w:r>
      <w:proofErr w:type="gramEnd"/>
      <w:r>
        <w:rPr>
          <w:color w:val="000000"/>
        </w:rPr>
        <w:t xml:space="preserve"> договоров об управлении Многоквартирным домом или с иного установленного такими договорами срока не приступила к выполнению своих обязательств.</w:t>
      </w:r>
    </w:p>
    <w:p w:rsidR="009E2072" w:rsidRDefault="009E2072" w:rsidP="009E2072">
      <w:pPr>
        <w:pStyle w:val="a4"/>
        <w:spacing w:before="0" w:beforeAutospacing="0" w:after="0"/>
        <w:ind w:firstLine="703"/>
        <w:jc w:val="both"/>
      </w:pPr>
    </w:p>
    <w:p w:rsidR="00A61D5C" w:rsidRDefault="00A61D5C" w:rsidP="009E2072">
      <w:pPr>
        <w:pStyle w:val="a4"/>
        <w:spacing w:before="0" w:beforeAutospacing="0" w:after="0"/>
        <w:ind w:firstLine="70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9. ЗАКЛЮЧИТЕЛЬНЫЕ ПОЛОЖЕНИЯ</w:t>
      </w:r>
    </w:p>
    <w:p w:rsidR="009E2072" w:rsidRDefault="009E2072" w:rsidP="009E2072">
      <w:pPr>
        <w:pStyle w:val="a4"/>
        <w:spacing w:before="0" w:beforeAutospacing="0" w:after="0"/>
        <w:ind w:firstLine="703"/>
        <w:jc w:val="center"/>
      </w:pPr>
    </w:p>
    <w:p w:rsidR="00A61D5C" w:rsidRDefault="00A61D5C" w:rsidP="009E2072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>9.1. Настоящий Договор составлен в двух экземплярах, по одному для каждой из Сторон, каждый из которых имеет одинаковую юридическую силу. Все Приложения к настоящему Договору являются его неотъемлемой частью.</w:t>
      </w:r>
    </w:p>
    <w:p w:rsidR="00A61D5C" w:rsidRDefault="00A61D5C" w:rsidP="009E2072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>9.2. Приложения:</w:t>
      </w:r>
    </w:p>
    <w:p w:rsidR="00A61D5C" w:rsidRDefault="00A61D5C" w:rsidP="009E2072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 xml:space="preserve">1. </w:t>
      </w:r>
      <w:hyperlink r:id="rId16" w:tgtFrame="_top" w:history="1">
        <w:r w:rsidRPr="009E2072">
          <w:rPr>
            <w:rStyle w:val="a3"/>
            <w:color w:val="000000"/>
            <w:u w:val="none"/>
          </w:rPr>
          <w:t>Состав и состояние общего имущества</w:t>
        </w:r>
      </w:hyperlink>
      <w:r>
        <w:rPr>
          <w:color w:val="000000"/>
        </w:rPr>
        <w:t xml:space="preserve"> в Многоквартирном доме по адресу: _______________________________ на ____ 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>.</w:t>
      </w:r>
    </w:p>
    <w:p w:rsidR="00A61D5C" w:rsidRDefault="00A61D5C" w:rsidP="009E2072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 xml:space="preserve">2. Перечень технической документации на Многоквартирный дом и иных связанных с управлением Многоквартирным домом документов на ___ 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>.</w:t>
      </w:r>
    </w:p>
    <w:p w:rsidR="00A61D5C" w:rsidRDefault="00A61D5C" w:rsidP="009E2072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 xml:space="preserve">3. Перечень услуг и работ по содержанию общего имущества в Многоквартирном доме на ___ 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>.</w:t>
      </w:r>
    </w:p>
    <w:p w:rsidR="00A61D5C" w:rsidRDefault="00A61D5C" w:rsidP="009E2072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 xml:space="preserve">4. Копия протокола общего собрания Собственников помещений в Многоквартирном доме от "___"___________ 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№ ___.</w:t>
      </w:r>
    </w:p>
    <w:p w:rsidR="00A61D5C" w:rsidRDefault="00A61D5C" w:rsidP="009E2072">
      <w:pPr>
        <w:pStyle w:val="a4"/>
        <w:spacing w:before="0" w:beforeAutospacing="0" w:after="0"/>
        <w:ind w:firstLine="703"/>
        <w:jc w:val="both"/>
      </w:pPr>
      <w:r>
        <w:rPr>
          <w:color w:val="000000"/>
        </w:rPr>
        <w:t>5. Характеристика Многоквартирного дома на момент заключения Договора:</w:t>
      </w:r>
    </w:p>
    <w:p w:rsidR="00A61D5C" w:rsidRDefault="00A61D5C" w:rsidP="009E2072">
      <w:pPr>
        <w:pStyle w:val="a4"/>
        <w:spacing w:before="0" w:beforeAutospacing="0" w:after="0"/>
        <w:ind w:firstLine="703"/>
        <w:jc w:val="both"/>
      </w:pPr>
    </w:p>
    <w:p w:rsidR="00A61D5C" w:rsidRDefault="00A61D5C" w:rsidP="009E2072">
      <w:pPr>
        <w:pStyle w:val="a4"/>
        <w:spacing w:before="0" w:beforeAutospacing="0" w:after="0"/>
        <w:ind w:firstLine="703"/>
        <w:jc w:val="center"/>
      </w:pPr>
      <w:r>
        <w:rPr>
          <w:b/>
          <w:bCs/>
          <w:color w:val="000000"/>
        </w:rPr>
        <w:t>АДРЕСА, РЕКВИЗИТЫ И ПОДПИСИ СТОРОН:</w:t>
      </w:r>
    </w:p>
    <w:p w:rsidR="00A61D5C" w:rsidRPr="00C059B7" w:rsidRDefault="00A61D5C" w:rsidP="00C059B7">
      <w:pPr>
        <w:pStyle w:val="a4"/>
        <w:spacing w:after="0" w:line="480" w:lineRule="auto"/>
        <w:ind w:firstLine="703"/>
        <w:jc w:val="both"/>
        <w:rPr>
          <w:color w:val="000000"/>
        </w:rPr>
      </w:pPr>
      <w:r>
        <w:rPr>
          <w:color w:val="000000"/>
        </w:rPr>
        <w:t xml:space="preserve">Управляющая организация: </w:t>
      </w:r>
      <w:r w:rsidR="00C059B7">
        <w:rPr>
          <w:color w:val="000000"/>
        </w:rPr>
        <w:tab/>
      </w:r>
      <w:r w:rsidR="00C059B7">
        <w:rPr>
          <w:color w:val="000000"/>
        </w:rPr>
        <w:tab/>
      </w:r>
      <w:r w:rsidR="00C059B7">
        <w:rPr>
          <w:color w:val="000000"/>
        </w:rPr>
        <w:tab/>
        <w:t>Собственник (представитель):</w:t>
      </w:r>
      <w:r w:rsidR="009E2072">
        <w:rPr>
          <w:color w:val="000000"/>
        </w:rPr>
        <w:tab/>
      </w:r>
    </w:p>
    <w:p w:rsidR="00A61D5C" w:rsidRPr="00C059B7" w:rsidRDefault="00C059B7" w:rsidP="00C059B7">
      <w:pPr>
        <w:pStyle w:val="a4"/>
        <w:spacing w:before="0" w:beforeAutospacing="0" w:after="0"/>
        <w:ind w:firstLine="703"/>
        <w:jc w:val="both"/>
      </w:pPr>
      <w:r>
        <w:t>МУП «Центр ЖКХ»</w:t>
      </w:r>
      <w:r>
        <w:tab/>
      </w:r>
      <w:r>
        <w:tab/>
      </w:r>
      <w:r>
        <w:tab/>
      </w:r>
      <w:r>
        <w:tab/>
      </w:r>
      <w:r w:rsidR="009E2072" w:rsidRPr="00C059B7">
        <w:t xml:space="preserve">     </w:t>
      </w:r>
      <w:r w:rsidR="00A61D5C" w:rsidRPr="00C059B7">
        <w:t xml:space="preserve"> </w:t>
      </w:r>
      <w:r>
        <w:t xml:space="preserve"> </w:t>
      </w:r>
      <w:r w:rsidR="00A61D5C" w:rsidRPr="00C059B7">
        <w:t>Ф.И.О.: __________________________</w:t>
      </w:r>
    </w:p>
    <w:p w:rsidR="00C059B7" w:rsidRDefault="00C059B7" w:rsidP="00C059B7">
      <w:pPr>
        <w:pStyle w:val="a4"/>
        <w:spacing w:before="0" w:beforeAutospacing="0" w:after="0"/>
        <w:ind w:firstLine="703"/>
        <w:jc w:val="both"/>
      </w:pPr>
      <w:r>
        <w:t xml:space="preserve">607189, Нижегородская область, </w:t>
      </w:r>
      <w:proofErr w:type="spellStart"/>
      <w:r>
        <w:t>г</w:t>
      </w:r>
      <w:proofErr w:type="gramStart"/>
      <w:r>
        <w:t>.С</w:t>
      </w:r>
      <w:proofErr w:type="gramEnd"/>
      <w:r>
        <w:t>аров</w:t>
      </w:r>
      <w:proofErr w:type="spellEnd"/>
      <w:r w:rsidRPr="00C059B7">
        <w:t xml:space="preserve"> </w:t>
      </w:r>
      <w:r>
        <w:t xml:space="preserve">       Адрес:</w:t>
      </w:r>
      <w:r w:rsidRPr="00C059B7">
        <w:t>___________________________</w:t>
      </w:r>
    </w:p>
    <w:p w:rsidR="00A61D5C" w:rsidRPr="00C059B7" w:rsidRDefault="00C059B7" w:rsidP="00C059B7">
      <w:pPr>
        <w:pStyle w:val="a4"/>
        <w:spacing w:before="0" w:beforeAutospacing="0" w:after="0"/>
        <w:ind w:firstLine="703"/>
        <w:jc w:val="both"/>
      </w:pPr>
      <w:r>
        <w:tab/>
        <w:t>ул. Шевченко, д.27 а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C059B7">
        <w:t>________________________</w:t>
      </w:r>
    </w:p>
    <w:p w:rsidR="00A61D5C" w:rsidRPr="00C059B7" w:rsidRDefault="00C059B7" w:rsidP="00C059B7">
      <w:pPr>
        <w:pStyle w:val="a4"/>
        <w:spacing w:before="0" w:beforeAutospacing="0" w:after="0"/>
        <w:ind w:firstLine="703"/>
        <w:jc w:val="both"/>
      </w:pPr>
      <w:r>
        <w:t>ИНН 5254004537 КПП 525401001</w:t>
      </w:r>
      <w:r w:rsidR="00A61D5C" w:rsidRPr="00C059B7">
        <w:t xml:space="preserve"> </w:t>
      </w:r>
      <w:r>
        <w:t xml:space="preserve">               </w:t>
      </w:r>
      <w:r w:rsidRPr="00C059B7">
        <w:t>Паспорт: ________________________</w:t>
      </w:r>
    </w:p>
    <w:p w:rsidR="00A61D5C" w:rsidRPr="00C059B7" w:rsidRDefault="00C059B7" w:rsidP="00C059B7">
      <w:pPr>
        <w:pStyle w:val="a4"/>
        <w:spacing w:before="0" w:beforeAutospacing="0" w:after="0"/>
        <w:ind w:firstLine="703"/>
        <w:jc w:val="both"/>
      </w:pPr>
      <w:proofErr w:type="spellStart"/>
      <w:proofErr w:type="gramStart"/>
      <w:r>
        <w:t>р</w:t>
      </w:r>
      <w:proofErr w:type="spellEnd"/>
      <w:proofErr w:type="gramEnd"/>
      <w:r>
        <w:t>/с 40702810842000053076</w:t>
      </w:r>
      <w:r>
        <w:tab/>
      </w:r>
      <w:r>
        <w:tab/>
        <w:t xml:space="preserve">                  </w:t>
      </w:r>
      <w:r>
        <w:tab/>
      </w:r>
      <w:r>
        <w:tab/>
      </w:r>
      <w:r w:rsidR="00A61D5C" w:rsidRPr="00C059B7">
        <w:t xml:space="preserve"> </w:t>
      </w:r>
      <w:r w:rsidRPr="00C059B7">
        <w:t>________________________</w:t>
      </w:r>
    </w:p>
    <w:p w:rsidR="00A61D5C" w:rsidRPr="00C059B7" w:rsidRDefault="00C059B7" w:rsidP="00C059B7">
      <w:pPr>
        <w:pStyle w:val="a4"/>
        <w:spacing w:before="0" w:beforeAutospacing="0" w:after="0"/>
        <w:ind w:firstLine="703"/>
        <w:jc w:val="both"/>
      </w:pPr>
      <w:r>
        <w:t xml:space="preserve">в Волго-Вятский банк ПАО СБЕРБАНК                      </w:t>
      </w:r>
    </w:p>
    <w:p w:rsidR="00A61D5C" w:rsidRPr="00C059B7" w:rsidRDefault="00C059B7" w:rsidP="00C059B7">
      <w:pPr>
        <w:pStyle w:val="a4"/>
        <w:spacing w:before="0" w:beforeAutospacing="0" w:after="0"/>
        <w:ind w:firstLine="703"/>
        <w:jc w:val="both"/>
      </w:pPr>
      <w:r>
        <w:t>к/с 30101810900000000603</w:t>
      </w:r>
      <w:r>
        <w:tab/>
      </w:r>
      <w:r>
        <w:tab/>
      </w:r>
      <w:r>
        <w:tab/>
        <w:t xml:space="preserve">       </w:t>
      </w:r>
    </w:p>
    <w:p w:rsidR="00A61D5C" w:rsidRDefault="00C059B7" w:rsidP="00C059B7">
      <w:pPr>
        <w:pStyle w:val="a4"/>
        <w:spacing w:before="0" w:beforeAutospacing="0" w:after="0"/>
        <w:ind w:firstLine="703"/>
        <w:jc w:val="both"/>
      </w:pPr>
      <w:r>
        <w:t>БИК 042202603</w:t>
      </w:r>
    </w:p>
    <w:p w:rsidR="00C059B7" w:rsidRDefault="00C059B7" w:rsidP="005B2FE1">
      <w:pPr>
        <w:pStyle w:val="a4"/>
        <w:spacing w:after="0"/>
        <w:ind w:firstLine="703"/>
        <w:jc w:val="both"/>
        <w:rPr>
          <w:color w:val="000000"/>
        </w:rPr>
      </w:pPr>
      <w:r>
        <w:rPr>
          <w:color w:val="000000"/>
        </w:rPr>
        <w:t>Генеральный директор</w:t>
      </w:r>
    </w:p>
    <w:p w:rsidR="00A61D5C" w:rsidRDefault="00A61D5C" w:rsidP="005B2FE1">
      <w:pPr>
        <w:pStyle w:val="a4"/>
        <w:spacing w:after="0"/>
        <w:ind w:firstLine="703"/>
        <w:jc w:val="both"/>
      </w:pPr>
      <w:r>
        <w:rPr>
          <w:color w:val="000000"/>
        </w:rPr>
        <w:t xml:space="preserve">_____________ (_________________) </w:t>
      </w:r>
      <w:r w:rsidR="00C059B7">
        <w:rPr>
          <w:color w:val="000000"/>
        </w:rPr>
        <w:t xml:space="preserve">                </w:t>
      </w:r>
      <w:r>
        <w:rPr>
          <w:color w:val="000000"/>
        </w:rPr>
        <w:t>___________ (______________)</w:t>
      </w:r>
    </w:p>
    <w:p w:rsidR="00A61D5C" w:rsidRDefault="00A61D5C" w:rsidP="00C059B7">
      <w:pPr>
        <w:pStyle w:val="a4"/>
        <w:spacing w:after="0"/>
        <w:ind w:left="708" w:firstLine="708"/>
        <w:jc w:val="both"/>
      </w:pPr>
      <w:r>
        <w:rPr>
          <w:color w:val="000000"/>
        </w:rPr>
        <w:t xml:space="preserve">(подпись) (Ф.И.О.) </w:t>
      </w:r>
      <w:r w:rsidR="00C059B7">
        <w:rPr>
          <w:color w:val="000000"/>
        </w:rPr>
        <w:tab/>
      </w:r>
      <w:r w:rsidR="00C059B7">
        <w:rPr>
          <w:color w:val="000000"/>
        </w:rPr>
        <w:tab/>
      </w:r>
      <w:r w:rsidR="00C059B7">
        <w:rPr>
          <w:color w:val="000000"/>
        </w:rPr>
        <w:tab/>
      </w:r>
      <w:r w:rsidR="00C059B7">
        <w:rPr>
          <w:color w:val="000000"/>
        </w:rPr>
        <w:tab/>
      </w:r>
      <w:r w:rsidR="00C059B7">
        <w:rPr>
          <w:color w:val="000000"/>
        </w:rPr>
        <w:tab/>
      </w:r>
      <w:r>
        <w:rPr>
          <w:color w:val="000000"/>
        </w:rPr>
        <w:t>(подпись) (Ф.И.О.)</w:t>
      </w:r>
    </w:p>
    <w:p w:rsidR="00957564" w:rsidRDefault="00957564"/>
    <w:sectPr w:rsidR="00957564" w:rsidSect="00957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55D" w:rsidRDefault="0063655D" w:rsidP="00562ADF">
      <w:pPr>
        <w:spacing w:after="0" w:line="240" w:lineRule="auto"/>
      </w:pPr>
      <w:r>
        <w:separator/>
      </w:r>
    </w:p>
  </w:endnote>
  <w:endnote w:type="continuationSeparator" w:id="0">
    <w:p w:rsidR="0063655D" w:rsidRDefault="0063655D" w:rsidP="00562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55D" w:rsidRDefault="0063655D" w:rsidP="00562ADF">
      <w:pPr>
        <w:spacing w:after="0" w:line="240" w:lineRule="auto"/>
      </w:pPr>
      <w:r>
        <w:separator/>
      </w:r>
    </w:p>
  </w:footnote>
  <w:footnote w:type="continuationSeparator" w:id="0">
    <w:p w:rsidR="0063655D" w:rsidRDefault="0063655D" w:rsidP="00562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5149"/>
    <w:multiLevelType w:val="hybridMultilevel"/>
    <w:tmpl w:val="D5CEB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D5C"/>
    <w:rsid w:val="001034F5"/>
    <w:rsid w:val="001B1B5A"/>
    <w:rsid w:val="003C2C71"/>
    <w:rsid w:val="00562ADF"/>
    <w:rsid w:val="005B2FE1"/>
    <w:rsid w:val="0063655D"/>
    <w:rsid w:val="006A3130"/>
    <w:rsid w:val="00767BF6"/>
    <w:rsid w:val="00957564"/>
    <w:rsid w:val="00986251"/>
    <w:rsid w:val="009E2072"/>
    <w:rsid w:val="00A61D5C"/>
    <w:rsid w:val="00B67B94"/>
    <w:rsid w:val="00C0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1D5C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A61D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dfootnote">
    <w:name w:val="sdfootnote"/>
    <w:basedOn w:val="a"/>
    <w:rsid w:val="00A61D5C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62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2ADF"/>
  </w:style>
  <w:style w:type="paragraph" w:styleId="a7">
    <w:name w:val="footer"/>
    <w:basedOn w:val="a"/>
    <w:link w:val="a8"/>
    <w:uiPriority w:val="99"/>
    <w:semiHidden/>
    <w:unhideWhenUsed/>
    <w:rsid w:val="00562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2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1EFD228F218F727E4141F8F0B7E09B9A21F17D26C0577D1F2ED2B83093AEA7564D61E4A07FD676D92A138EFCE701DC0831EA3F926D11DFpBW0O" TargetMode="External"/><Relationship Id="rId13" Type="http://schemas.openxmlformats.org/officeDocument/2006/relationships/hyperlink" Target="consultantplus://offline/ref=F2F8EDDC65551D9F76990EAB652FA87C2AF1C52AF0B6D0BC40EC8866D924E3C4F6AA866224E461B8BBFB5557478B4700D3E0A96D90928DE6qAW0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1EFD228F218F727E4141F8F0B7E09B9A21F27C24CF577D1F2ED2B83093AEA7564D61E4A07FD677D02A138EFCE701DC0831EA3F926D11DFpBW0O" TargetMode="External"/><Relationship Id="rId12" Type="http://schemas.openxmlformats.org/officeDocument/2006/relationships/hyperlink" Target="consultantplus://offline/ref=8F1EFD228F218F727E4141F8F0B7E09B9A21F27C24CF577D1F2ED2B83093AEA7564D61E4A07FD47DDC2A138EFCE701DC0831EA3F926D11DFpBW0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2F8EDDC65551D9F76990CA5662FA87C2AF6CF2CFFB88DB648B58464DE2BBCC1F1BB866322FA60BBA4F20107q0WB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1EFD228F218F727E4141F8F0B7E09B9A21F27C24CF577D1F2ED2B83093AEA7564D61E4A07FD472DC2A138EFCE701DC0831EA3F926D11DFpBW0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2F8EDDC65551D9F76990EAB652FA87C2AF1CB29F8BAD0BC40EC8866D924E3C4F6AA866224E461B9BBFB5557478B4700D3E0A96D90928DE6qAW0O" TargetMode="External"/><Relationship Id="rId10" Type="http://schemas.openxmlformats.org/officeDocument/2006/relationships/hyperlink" Target="consultantplus://offline/ref=8F1EFD228F218F727E4141F8F0B7E09B9B28F2782ECB577D1F2ED2B83093AEA7564D61E4A07ED273D02A138EFCE701DC0831EA3F926D11DFpBW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1EFD228F218F727E4141F8F0B7E09B9B28F2782ECB577D1F2ED2B83093AEA7564D61E4A07ED575D12A138EFCE701DC0831EA3F926D11DFpBW0O" TargetMode="External"/><Relationship Id="rId14" Type="http://schemas.openxmlformats.org/officeDocument/2006/relationships/hyperlink" Target="consultantplus://offline/ref=F2F8EDDC65551D9F76990EAB652FA87C2AF1C52AF0B6D0BC40EC8866D924E3C4F6AA866224E460B8BCFB5557478B4700D3E0A96D90928DE6qAW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5105</Words>
  <Characters>29099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busarova</cp:lastModifiedBy>
  <cp:revision>4</cp:revision>
  <dcterms:created xsi:type="dcterms:W3CDTF">2021-04-27T12:17:00Z</dcterms:created>
  <dcterms:modified xsi:type="dcterms:W3CDTF">2021-04-27T14:02:00Z</dcterms:modified>
</cp:coreProperties>
</file>